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DC" w:rsidRPr="00F7362B" w:rsidRDefault="00795FDC" w:rsidP="00795FDC">
      <w:pPr>
        <w:pStyle w:val="Nadpis4"/>
        <w:rPr>
          <w:sz w:val="36"/>
          <w:szCs w:val="36"/>
        </w:rPr>
      </w:pPr>
      <w:r w:rsidRPr="00F7362B">
        <w:rPr>
          <w:sz w:val="36"/>
          <w:szCs w:val="36"/>
        </w:rPr>
        <w:t xml:space="preserve">Podklady pro přípravu vzdělávacího obsahu </w:t>
      </w:r>
    </w:p>
    <w:p w:rsidR="00795FDC" w:rsidRPr="00F7362B" w:rsidRDefault="00795FDC" w:rsidP="00795FDC">
      <w:pPr>
        <w:pStyle w:val="Nadpis4"/>
        <w:rPr>
          <w:sz w:val="36"/>
          <w:szCs w:val="36"/>
        </w:rPr>
      </w:pPr>
      <w:r w:rsidRPr="00F7362B">
        <w:rPr>
          <w:sz w:val="36"/>
          <w:szCs w:val="36"/>
        </w:rPr>
        <w:t>anglického jazyka v ŠVP</w:t>
      </w:r>
    </w:p>
    <w:p w:rsidR="00795FDC" w:rsidRPr="00F7362B" w:rsidRDefault="00795FDC" w:rsidP="00795FDC">
      <w:pPr>
        <w:spacing w:after="0" w:line="240" w:lineRule="auto"/>
        <w:jc w:val="center"/>
        <w:rPr>
          <w:rFonts w:ascii="Gill sans" w:hAnsi="Gill sans"/>
          <w:b/>
          <w:color w:val="632423" w:themeColor="accent2" w:themeShade="80"/>
          <w:sz w:val="40"/>
          <w:szCs w:val="40"/>
        </w:rPr>
      </w:pPr>
      <w:r>
        <w:rPr>
          <w:rFonts w:ascii="Gill sans" w:hAnsi="Gill sans"/>
          <w:b/>
          <w:color w:val="632423" w:themeColor="accent2" w:themeShade="80"/>
          <w:sz w:val="40"/>
          <w:szCs w:val="40"/>
        </w:rPr>
        <w:t>CHOICES</w:t>
      </w:r>
    </w:p>
    <w:p w:rsidR="00795FDC" w:rsidRPr="00F7362B" w:rsidRDefault="00795FDC" w:rsidP="00795FDC">
      <w:pPr>
        <w:spacing w:after="0" w:line="240" w:lineRule="auto"/>
        <w:jc w:val="center"/>
        <w:rPr>
          <w:rFonts w:ascii="Gill sans" w:hAnsi="Gill sans"/>
          <w:color w:val="632423" w:themeColor="accent2" w:themeShade="80"/>
          <w:sz w:val="28"/>
          <w:szCs w:val="28"/>
        </w:rPr>
      </w:pPr>
      <w:r w:rsidRPr="00F7362B">
        <w:rPr>
          <w:rFonts w:ascii="Gill sans" w:hAnsi="Gill sans"/>
          <w:color w:val="632423" w:themeColor="accent2" w:themeShade="80"/>
          <w:sz w:val="28"/>
          <w:szCs w:val="28"/>
        </w:rPr>
        <w:t xml:space="preserve">(vydavatelství </w:t>
      </w:r>
      <w:proofErr w:type="spellStart"/>
      <w:r w:rsidRPr="00F7362B">
        <w:rPr>
          <w:rFonts w:ascii="Gill sans" w:hAnsi="Gill sans"/>
          <w:color w:val="632423" w:themeColor="accent2" w:themeShade="80"/>
          <w:sz w:val="28"/>
          <w:szCs w:val="28"/>
        </w:rPr>
        <w:t>Pearson</w:t>
      </w:r>
      <w:proofErr w:type="spellEnd"/>
      <w:r w:rsidRPr="00F7362B">
        <w:rPr>
          <w:rFonts w:ascii="Gill sans" w:hAnsi="Gill sans"/>
          <w:color w:val="632423" w:themeColor="accent2" w:themeShade="80"/>
          <w:sz w:val="28"/>
          <w:szCs w:val="28"/>
        </w:rPr>
        <w:t>)</w:t>
      </w:r>
    </w:p>
    <w:p w:rsidR="00795FDC" w:rsidRPr="00F7362B" w:rsidRDefault="00795FDC" w:rsidP="00795FDC">
      <w:pPr>
        <w:spacing w:after="0" w:line="240" w:lineRule="auto"/>
        <w:jc w:val="center"/>
        <w:rPr>
          <w:rFonts w:ascii="Gill sans" w:hAnsi="Gill sans"/>
          <w:color w:val="632423" w:themeColor="accent2" w:themeShade="80"/>
          <w:sz w:val="28"/>
          <w:szCs w:val="28"/>
        </w:rPr>
      </w:pPr>
    </w:p>
    <w:p w:rsidR="00795FDC" w:rsidRPr="00D117A1" w:rsidRDefault="00795FDC" w:rsidP="00795FDC">
      <w:pPr>
        <w:pStyle w:val="Nadpis4"/>
        <w:jc w:val="left"/>
        <w:rPr>
          <w:b/>
          <w:lang w:val="cs-CZ"/>
        </w:rPr>
      </w:pPr>
      <w:r w:rsidRPr="00F7362B">
        <w:rPr>
          <w:b/>
          <w:lang w:val="cs-CZ"/>
        </w:rPr>
        <w:t>obsahové, časové a organizační vymezení</w:t>
      </w:r>
    </w:p>
    <w:p w:rsidR="00795FDC" w:rsidRPr="00CC28CB" w:rsidRDefault="00795FDC" w:rsidP="00795FDC">
      <w:pPr>
        <w:pStyle w:val="Bezmezer"/>
        <w:rPr>
          <w:rFonts w:ascii="Cambria" w:hAnsi="Cambria"/>
          <w:b/>
        </w:rPr>
      </w:pPr>
    </w:p>
    <w:p w:rsidR="00795FDC" w:rsidRPr="00745CA1" w:rsidRDefault="00795FDC" w:rsidP="00795FDC">
      <w:pPr>
        <w:rPr>
          <w:rFonts w:asciiTheme="majorHAnsi" w:hAnsiTheme="majorHAnsi"/>
        </w:rPr>
      </w:pPr>
      <w:r w:rsidRPr="00745CA1">
        <w:rPr>
          <w:rFonts w:asciiTheme="majorHAnsi" w:hAnsiTheme="majorHAnsi"/>
          <w:b/>
          <w:sz w:val="24"/>
        </w:rPr>
        <w:t>Výchovné a vzdělávací strategie</w:t>
      </w:r>
      <w:r w:rsidRPr="00745CA1">
        <w:rPr>
          <w:rFonts w:asciiTheme="majorHAnsi" w:hAnsiTheme="majorHAnsi"/>
          <w:sz w:val="24"/>
        </w:rPr>
        <w:t xml:space="preserve"> (metody a formy práce) </w:t>
      </w:r>
      <w:r w:rsidRPr="00745CA1">
        <w:rPr>
          <w:rFonts w:asciiTheme="majorHAnsi" w:hAnsiTheme="majorHAnsi"/>
        </w:rPr>
        <w:t xml:space="preserve">učebnice využívají současné i tradiční metody výuky. Zahrnují především formy práce podporující rozvoj učení, projektovou práci, řešení problémů, interakci, vnímaní souvislostí a získávání správných pracovních a učebních návyků. Jejich prostřednictvím jsou utvářeny a rozvíjeny </w:t>
      </w:r>
      <w:r>
        <w:rPr>
          <w:rFonts w:asciiTheme="majorHAnsi" w:hAnsiTheme="majorHAnsi"/>
        </w:rPr>
        <w:t>následující klíčové kompetence:</w:t>
      </w:r>
    </w:p>
    <w:p w:rsidR="00795FDC" w:rsidRPr="000564DD" w:rsidRDefault="00795FDC" w:rsidP="00795FDC">
      <w:pPr>
        <w:pStyle w:val="Nadpis4"/>
        <w:jc w:val="left"/>
        <w:rPr>
          <w:lang w:val="cs-CZ"/>
        </w:rPr>
      </w:pPr>
      <w:r w:rsidRPr="007D7F29">
        <w:rPr>
          <w:highlight w:val="yellow"/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cs-CZ"/>
        </w:rPr>
        <w:t>Kompetence k učení</w:t>
      </w:r>
    </w:p>
    <w:p w:rsidR="00795FDC" w:rsidRPr="004F36C4" w:rsidRDefault="00795FDC" w:rsidP="00795FDC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výuce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prezentuje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různé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druhy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přístupů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studiu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jazyka</w:t>
      </w:r>
      <w:proofErr w:type="spellEnd"/>
    </w:p>
    <w:p w:rsidR="00795FDC" w:rsidRPr="004F36C4" w:rsidRDefault="00795FDC" w:rsidP="00795FDC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</w:t>
      </w:r>
      <w:proofErr w:type="spellEnd"/>
      <w:r w:rsidRPr="004F36C4">
        <w:rPr>
          <w:rFonts w:asciiTheme="majorHAnsi" w:hAnsiTheme="majorHAnsi"/>
        </w:rPr>
        <w:t xml:space="preserve"> je </w:t>
      </w:r>
      <w:proofErr w:type="spellStart"/>
      <w:r w:rsidRPr="004F36C4">
        <w:rPr>
          <w:rFonts w:asciiTheme="majorHAnsi" w:hAnsiTheme="majorHAnsi"/>
        </w:rPr>
        <w:t>veden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hledání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souvislostí</w:t>
      </w:r>
      <w:proofErr w:type="spellEnd"/>
    </w:p>
    <w:p w:rsidR="00795FDC" w:rsidRPr="004F36C4" w:rsidRDefault="00795FDC" w:rsidP="00795FDC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Žák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samostatně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vyhledává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zpracovává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informace</w:t>
      </w:r>
      <w:proofErr w:type="spellEnd"/>
      <w:r w:rsidRPr="004F36C4">
        <w:rPr>
          <w:rFonts w:asciiTheme="majorHAnsi" w:hAnsiTheme="majorHAnsi"/>
        </w:rPr>
        <w:t xml:space="preserve"> z </w:t>
      </w:r>
      <w:proofErr w:type="spellStart"/>
      <w:r w:rsidRPr="004F36C4">
        <w:rPr>
          <w:rFonts w:asciiTheme="majorHAnsi" w:hAnsiTheme="majorHAnsi"/>
        </w:rPr>
        <w:t>cizojazyčných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textů</w:t>
      </w:r>
      <w:proofErr w:type="spellEnd"/>
    </w:p>
    <w:p w:rsidR="00795FDC" w:rsidRPr="004F36C4" w:rsidRDefault="00795FDC" w:rsidP="00795FDC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Žák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analyzuje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procvičuje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novou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gramatiku</w:t>
      </w:r>
      <w:proofErr w:type="spellEnd"/>
      <w:r w:rsidRPr="004F36C4">
        <w:rPr>
          <w:rFonts w:asciiTheme="majorHAnsi" w:hAnsiTheme="majorHAnsi"/>
        </w:rPr>
        <w:t xml:space="preserve"> v </w:t>
      </w:r>
      <w:proofErr w:type="spellStart"/>
      <w:r w:rsidRPr="004F36C4">
        <w:rPr>
          <w:rFonts w:asciiTheme="majorHAnsi" w:hAnsiTheme="majorHAnsi"/>
        </w:rPr>
        <w:t>kontextu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psaného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nebo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slyšeného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textu</w:t>
      </w:r>
      <w:proofErr w:type="spellEnd"/>
      <w:r w:rsidRPr="004F36C4">
        <w:rPr>
          <w:rFonts w:asciiTheme="majorHAnsi" w:hAnsiTheme="majorHAnsi"/>
        </w:rPr>
        <w:t xml:space="preserve"> a je </w:t>
      </w:r>
      <w:proofErr w:type="spellStart"/>
      <w:r w:rsidRPr="004F36C4">
        <w:rPr>
          <w:rFonts w:asciiTheme="majorHAnsi" w:hAnsiTheme="majorHAnsi"/>
        </w:rPr>
        <w:t>tak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veden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pochopení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probírané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látky</w:t>
      </w:r>
      <w:proofErr w:type="spellEnd"/>
    </w:p>
    <w:p w:rsidR="00795FDC" w:rsidRPr="004F36C4" w:rsidRDefault="00795FDC" w:rsidP="00795FDC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Součástí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hodin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domácí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přípravy</w:t>
      </w:r>
      <w:proofErr w:type="spellEnd"/>
      <w:r w:rsidRPr="004F36C4">
        <w:rPr>
          <w:rFonts w:asciiTheme="majorHAnsi" w:hAnsiTheme="majorHAnsi"/>
        </w:rPr>
        <w:t xml:space="preserve"> je </w:t>
      </w:r>
      <w:proofErr w:type="spellStart"/>
      <w:r w:rsidRPr="004F36C4">
        <w:rPr>
          <w:rFonts w:asciiTheme="majorHAnsi" w:hAnsiTheme="majorHAnsi"/>
        </w:rPr>
        <w:t>práce</w:t>
      </w:r>
      <w:proofErr w:type="spellEnd"/>
      <w:r w:rsidRPr="004F36C4">
        <w:rPr>
          <w:rFonts w:asciiTheme="majorHAnsi" w:hAnsiTheme="majorHAnsi"/>
        </w:rPr>
        <w:t xml:space="preserve"> s </w:t>
      </w:r>
      <w:proofErr w:type="spellStart"/>
      <w:r w:rsidRPr="004F36C4">
        <w:rPr>
          <w:rFonts w:asciiTheme="majorHAnsi" w:hAnsiTheme="majorHAnsi"/>
        </w:rPr>
        <w:t>různými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druhy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slovníků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příručkami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multimediálním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jazykovým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softwarem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internetem</w:t>
      </w:r>
      <w:proofErr w:type="spellEnd"/>
    </w:p>
    <w:p w:rsidR="00795FDC" w:rsidRDefault="00795FDC" w:rsidP="00795FDC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Žák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rozvíjí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své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schopnosti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porozumět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slyšenému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textu</w:t>
      </w:r>
      <w:proofErr w:type="spellEnd"/>
    </w:p>
    <w:p w:rsidR="00795FDC" w:rsidRDefault="00795FDC" w:rsidP="00795FDC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Žák</w:t>
      </w:r>
      <w:proofErr w:type="spellEnd"/>
      <w:r>
        <w:rPr>
          <w:rFonts w:asciiTheme="majorHAnsi" w:hAnsiTheme="majorHAnsi"/>
        </w:rPr>
        <w:t xml:space="preserve"> je </w:t>
      </w:r>
      <w:proofErr w:type="spellStart"/>
      <w:r>
        <w:rPr>
          <w:rFonts w:asciiTheme="majorHAnsi" w:hAnsiTheme="majorHAnsi"/>
        </w:rPr>
        <w:t>veden</w:t>
      </w:r>
      <w:proofErr w:type="spellEnd"/>
      <w:r>
        <w:rPr>
          <w:rFonts w:asciiTheme="majorHAnsi" w:hAnsiTheme="majorHAnsi"/>
        </w:rPr>
        <w:t xml:space="preserve"> k </w:t>
      </w:r>
      <w:proofErr w:type="spellStart"/>
      <w:r>
        <w:rPr>
          <w:rFonts w:asciiTheme="majorHAnsi" w:hAnsiTheme="majorHAnsi"/>
        </w:rPr>
        <w:t>samostatnému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výběru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úrovně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poslechu</w:t>
      </w:r>
      <w:proofErr w:type="spellEnd"/>
    </w:p>
    <w:p w:rsidR="00795FDC" w:rsidRPr="004F36C4" w:rsidRDefault="00795FDC" w:rsidP="00795FDC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Žák</w:t>
      </w:r>
      <w:proofErr w:type="spellEnd"/>
      <w:r>
        <w:rPr>
          <w:rFonts w:asciiTheme="majorHAnsi" w:hAnsiTheme="majorHAnsi"/>
        </w:rPr>
        <w:t xml:space="preserve"> je </w:t>
      </w:r>
      <w:proofErr w:type="spellStart"/>
      <w:r>
        <w:rPr>
          <w:rFonts w:asciiTheme="majorHAnsi" w:hAnsiTheme="majorHAnsi"/>
        </w:rPr>
        <w:t>motivován</w:t>
      </w:r>
      <w:proofErr w:type="spellEnd"/>
      <w:r>
        <w:rPr>
          <w:rFonts w:asciiTheme="majorHAnsi" w:hAnsiTheme="majorHAnsi"/>
        </w:rPr>
        <w:t xml:space="preserve"> k </w:t>
      </w:r>
      <w:proofErr w:type="spellStart"/>
      <w:r>
        <w:rPr>
          <w:rFonts w:asciiTheme="majorHAnsi" w:hAnsiTheme="majorHAnsi"/>
        </w:rPr>
        <w:t>přejímání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zodpovědnosti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za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učení</w:t>
      </w:r>
      <w:proofErr w:type="spellEnd"/>
    </w:p>
    <w:p w:rsidR="00795FDC" w:rsidRPr="004F36C4" w:rsidRDefault="00795FDC" w:rsidP="00795FDC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procvičuje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dovednosti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žáků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různými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metodami</w:t>
      </w:r>
      <w:proofErr w:type="spellEnd"/>
    </w:p>
    <w:p w:rsidR="00795FDC" w:rsidRPr="004F36C4" w:rsidRDefault="00795FDC" w:rsidP="00795FDC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zdůvodňuje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své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hodnocení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usměrňuje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žáky</w:t>
      </w:r>
      <w:proofErr w:type="spellEnd"/>
      <w:r w:rsidRPr="004F36C4">
        <w:rPr>
          <w:rFonts w:asciiTheme="majorHAnsi" w:hAnsiTheme="majorHAnsi"/>
        </w:rPr>
        <w:t xml:space="preserve"> v </w:t>
      </w:r>
      <w:proofErr w:type="spellStart"/>
      <w:r w:rsidRPr="004F36C4">
        <w:rPr>
          <w:rFonts w:asciiTheme="majorHAnsi" w:hAnsiTheme="majorHAnsi"/>
        </w:rPr>
        <w:t>sebehodnocení</w:t>
      </w:r>
      <w:proofErr w:type="spellEnd"/>
      <w:r w:rsidRPr="004F36C4">
        <w:rPr>
          <w:rFonts w:asciiTheme="majorHAnsi" w:hAnsiTheme="majorHAnsi"/>
        </w:rPr>
        <w:t xml:space="preserve"> </w:t>
      </w:r>
    </w:p>
    <w:p w:rsidR="00795FDC" w:rsidRPr="004F36C4" w:rsidRDefault="00795FDC" w:rsidP="00795FDC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motivuje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žáky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poskytuje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žákovi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různé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zdroje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informací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žáka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využití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informací</w:t>
      </w:r>
      <w:proofErr w:type="spellEnd"/>
    </w:p>
    <w:p w:rsidR="00795FDC" w:rsidRPr="000564DD" w:rsidRDefault="00795FDC" w:rsidP="00795FDC">
      <w:pPr>
        <w:spacing w:after="0"/>
        <w:rPr>
          <w:rFonts w:ascii="Tahoma" w:hAnsi="Tahoma" w:cs="Tahoma"/>
        </w:rPr>
      </w:pPr>
    </w:p>
    <w:p w:rsidR="00795FDC" w:rsidRPr="000564DD" w:rsidRDefault="00795FDC" w:rsidP="00795FDC">
      <w:pPr>
        <w:pStyle w:val="Nadpis4"/>
        <w:jc w:val="left"/>
        <w:rPr>
          <w:lang w:val="cs-CZ"/>
        </w:rPr>
      </w:pPr>
      <w:r w:rsidRPr="000564DD">
        <w:rPr>
          <w:lang w:val="cs-CZ"/>
        </w:rPr>
        <w:t>Kompetence k řešení problémů</w:t>
      </w:r>
    </w:p>
    <w:p w:rsidR="00795FDC" w:rsidRPr="004F36C4" w:rsidRDefault="00795FDC" w:rsidP="00795FDC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se </w:t>
      </w:r>
      <w:proofErr w:type="spellStart"/>
      <w:r w:rsidRPr="004F36C4">
        <w:rPr>
          <w:rFonts w:asciiTheme="majorHAnsi" w:hAnsiTheme="majorHAnsi"/>
        </w:rPr>
        <w:t>snaží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problémem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zaujmout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žáky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rozpoznání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problémů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navržení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různých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řešení</w:t>
      </w:r>
      <w:proofErr w:type="spellEnd"/>
    </w:p>
    <w:p w:rsidR="00795FDC" w:rsidRPr="004F36C4" w:rsidRDefault="00795FDC" w:rsidP="00795FDC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Žák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pracuje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na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projektech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při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kterých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využívá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znalostí</w:t>
      </w:r>
      <w:proofErr w:type="spellEnd"/>
      <w:r w:rsidRPr="004F36C4">
        <w:rPr>
          <w:rFonts w:asciiTheme="majorHAnsi" w:hAnsiTheme="majorHAnsi"/>
        </w:rPr>
        <w:t xml:space="preserve"> z </w:t>
      </w:r>
      <w:proofErr w:type="spellStart"/>
      <w:r w:rsidRPr="004F36C4">
        <w:rPr>
          <w:rFonts w:asciiTheme="majorHAnsi" w:hAnsiTheme="majorHAnsi"/>
        </w:rPr>
        <w:t>jiných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předmětů</w:t>
      </w:r>
      <w:proofErr w:type="spellEnd"/>
    </w:p>
    <w:p w:rsidR="00795FDC" w:rsidRPr="004F36C4" w:rsidRDefault="00795FDC" w:rsidP="00795FDC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poskytuje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žákům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prostor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samostatnému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řešení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jazykových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problémů</w:t>
      </w:r>
      <w:proofErr w:type="spellEnd"/>
    </w:p>
    <w:p w:rsidR="00795FDC" w:rsidRPr="004F36C4" w:rsidRDefault="00795FDC" w:rsidP="00795FDC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podněcuje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aktivity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zadává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úkoly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při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kterých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žáci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vyhledávají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informace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mimo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učebnici</w:t>
      </w:r>
      <w:proofErr w:type="spellEnd"/>
    </w:p>
    <w:p w:rsidR="00795FDC" w:rsidRPr="004F36C4" w:rsidRDefault="00795FDC" w:rsidP="00795FDC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Žák</w:t>
      </w:r>
      <w:proofErr w:type="spellEnd"/>
      <w:r w:rsidRPr="004F36C4">
        <w:rPr>
          <w:rFonts w:asciiTheme="majorHAnsi" w:hAnsiTheme="majorHAnsi"/>
        </w:rPr>
        <w:t xml:space="preserve"> je </w:t>
      </w:r>
      <w:proofErr w:type="spellStart"/>
      <w:r w:rsidRPr="004F36C4">
        <w:rPr>
          <w:rFonts w:asciiTheme="majorHAnsi" w:hAnsiTheme="majorHAnsi"/>
        </w:rPr>
        <w:t>veden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učitelem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hledání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souvislostí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smyslu</w:t>
      </w:r>
      <w:proofErr w:type="spellEnd"/>
      <w:r w:rsidRPr="004F36C4">
        <w:rPr>
          <w:rFonts w:asciiTheme="majorHAnsi" w:hAnsiTheme="majorHAnsi"/>
        </w:rPr>
        <w:t xml:space="preserve"> </w:t>
      </w:r>
    </w:p>
    <w:p w:rsidR="00795FDC" w:rsidRPr="004F36C4" w:rsidRDefault="00795FDC" w:rsidP="00795FDC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žáky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řešení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prací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většího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rozsahu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komplexnějšího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charakteru</w:t>
      </w:r>
      <w:proofErr w:type="spellEnd"/>
      <w:r w:rsidRPr="004F36C4">
        <w:rPr>
          <w:rFonts w:asciiTheme="majorHAnsi" w:hAnsiTheme="majorHAnsi"/>
        </w:rPr>
        <w:t xml:space="preserve"> – </w:t>
      </w:r>
      <w:proofErr w:type="spellStart"/>
      <w:r w:rsidRPr="004F36C4">
        <w:rPr>
          <w:rFonts w:asciiTheme="majorHAnsi" w:hAnsiTheme="majorHAnsi"/>
        </w:rPr>
        <w:t>např</w:t>
      </w:r>
      <w:proofErr w:type="spellEnd"/>
      <w:r w:rsidRPr="004F36C4">
        <w:rPr>
          <w:rFonts w:asciiTheme="majorHAnsi" w:hAnsiTheme="majorHAnsi"/>
        </w:rPr>
        <w:t xml:space="preserve">. </w:t>
      </w:r>
      <w:proofErr w:type="spellStart"/>
      <w:r w:rsidRPr="004F36C4">
        <w:rPr>
          <w:rFonts w:asciiTheme="majorHAnsi" w:hAnsiTheme="majorHAnsi"/>
        </w:rPr>
        <w:t>zpracování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textu</w:t>
      </w:r>
      <w:proofErr w:type="spellEnd"/>
      <w:r w:rsidRPr="004F36C4">
        <w:rPr>
          <w:rFonts w:asciiTheme="majorHAnsi" w:hAnsiTheme="majorHAnsi"/>
        </w:rPr>
        <w:t xml:space="preserve"> z </w:t>
      </w:r>
      <w:proofErr w:type="spellStart"/>
      <w:r w:rsidRPr="004F36C4">
        <w:rPr>
          <w:rFonts w:asciiTheme="majorHAnsi" w:hAnsiTheme="majorHAnsi"/>
        </w:rPr>
        <w:t>cizojazyčné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literatury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následná</w:t>
      </w:r>
      <w:proofErr w:type="spellEnd"/>
    </w:p>
    <w:p w:rsidR="00795FDC" w:rsidRPr="004F36C4" w:rsidRDefault="00795FDC" w:rsidP="00795FDC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prezentace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před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třídou</w:t>
      </w:r>
      <w:proofErr w:type="spellEnd"/>
    </w:p>
    <w:p w:rsidR="00795FDC" w:rsidRDefault="00795FDC" w:rsidP="00795FDC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vyžaduje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zřetelnou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argumentaci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vyjadřování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názoru</w:t>
      </w:r>
      <w:proofErr w:type="spellEnd"/>
    </w:p>
    <w:p w:rsidR="00795FDC" w:rsidRDefault="00795FDC" w:rsidP="00795FDC">
      <w:pPr>
        <w:jc w:val="both"/>
        <w:rPr>
          <w:rFonts w:asciiTheme="majorHAnsi" w:hAnsiTheme="majorHAnsi"/>
        </w:rPr>
      </w:pPr>
    </w:p>
    <w:p w:rsidR="00795FDC" w:rsidRDefault="00795FDC" w:rsidP="00795FDC">
      <w:pPr>
        <w:jc w:val="both"/>
        <w:rPr>
          <w:rFonts w:asciiTheme="majorHAnsi" w:hAnsiTheme="majorHAnsi"/>
        </w:rPr>
      </w:pPr>
    </w:p>
    <w:p w:rsidR="00795FDC" w:rsidRPr="00745CA1" w:rsidRDefault="00795FDC" w:rsidP="00795FDC">
      <w:pPr>
        <w:jc w:val="both"/>
        <w:rPr>
          <w:rFonts w:asciiTheme="majorHAnsi" w:hAnsiTheme="majorHAnsi"/>
        </w:rPr>
      </w:pPr>
    </w:p>
    <w:p w:rsidR="00795FDC" w:rsidRPr="002B720F" w:rsidRDefault="00795FDC" w:rsidP="00795FDC">
      <w:pPr>
        <w:pStyle w:val="Nadpis4"/>
        <w:jc w:val="left"/>
        <w:rPr>
          <w:lang w:val="cs-CZ"/>
        </w:rPr>
      </w:pPr>
      <w:r w:rsidRPr="002B720F">
        <w:rPr>
          <w:lang w:val="cs-CZ"/>
        </w:rPr>
        <w:t>Kompeten</w:t>
      </w:r>
      <w:r>
        <w:rPr>
          <w:lang w:val="cs-CZ"/>
        </w:rPr>
        <w:t>ce komunikativní</w:t>
      </w:r>
    </w:p>
    <w:p w:rsidR="00795FDC" w:rsidRPr="004F36C4" w:rsidRDefault="00795FDC" w:rsidP="00795FDC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Rozvoj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komunikativní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kompetence</w:t>
      </w:r>
      <w:proofErr w:type="spellEnd"/>
      <w:r w:rsidRPr="004F36C4">
        <w:rPr>
          <w:rFonts w:asciiTheme="majorHAnsi" w:hAnsiTheme="majorHAnsi"/>
        </w:rPr>
        <w:t xml:space="preserve"> je </w:t>
      </w:r>
      <w:proofErr w:type="spellStart"/>
      <w:r w:rsidRPr="004F36C4">
        <w:rPr>
          <w:rFonts w:asciiTheme="majorHAnsi" w:hAnsiTheme="majorHAnsi"/>
        </w:rPr>
        <w:t>obsažen</w:t>
      </w:r>
      <w:proofErr w:type="spellEnd"/>
      <w:r w:rsidRPr="004F36C4">
        <w:rPr>
          <w:rFonts w:asciiTheme="majorHAnsi" w:hAnsiTheme="majorHAnsi"/>
        </w:rPr>
        <w:t xml:space="preserve"> v </w:t>
      </w:r>
      <w:proofErr w:type="spellStart"/>
      <w:r w:rsidRPr="004F36C4">
        <w:rPr>
          <w:rFonts w:asciiTheme="majorHAnsi" w:hAnsiTheme="majorHAnsi"/>
        </w:rPr>
        <w:t>samé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podstatě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předmětu</w:t>
      </w:r>
      <w:proofErr w:type="spellEnd"/>
      <w:r w:rsidRPr="004F36C4">
        <w:rPr>
          <w:rFonts w:asciiTheme="majorHAnsi" w:hAnsiTheme="majorHAnsi"/>
        </w:rPr>
        <w:t xml:space="preserve"> – </w:t>
      </w:r>
      <w:proofErr w:type="spellStart"/>
      <w:r w:rsidRPr="004F36C4">
        <w:rPr>
          <w:rFonts w:asciiTheme="majorHAnsi" w:hAnsiTheme="majorHAnsi"/>
        </w:rPr>
        <w:t>dovednosti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spojené</w:t>
      </w:r>
      <w:proofErr w:type="spellEnd"/>
      <w:r w:rsidRPr="004F36C4">
        <w:rPr>
          <w:rFonts w:asciiTheme="majorHAnsi" w:hAnsiTheme="majorHAnsi"/>
        </w:rPr>
        <w:t xml:space="preserve"> se </w:t>
      </w:r>
      <w:proofErr w:type="spellStart"/>
      <w:r w:rsidRPr="004F36C4">
        <w:rPr>
          <w:rFonts w:asciiTheme="majorHAnsi" w:hAnsiTheme="majorHAnsi"/>
        </w:rPr>
        <w:t>čtením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poslechem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mluvením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psaním</w:t>
      </w:r>
      <w:proofErr w:type="spellEnd"/>
      <w:r w:rsidRPr="004F36C4">
        <w:rPr>
          <w:rFonts w:asciiTheme="majorHAnsi" w:hAnsiTheme="majorHAnsi"/>
        </w:rPr>
        <w:t xml:space="preserve"> </w:t>
      </w:r>
    </w:p>
    <w:p w:rsidR="00795FDC" w:rsidRPr="004F36C4" w:rsidRDefault="00795FDC" w:rsidP="00795FDC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Učitelé</w:t>
      </w:r>
      <w:proofErr w:type="spellEnd"/>
      <w:r w:rsidRPr="004F36C4">
        <w:rPr>
          <w:rFonts w:asciiTheme="majorHAnsi" w:hAnsiTheme="majorHAnsi"/>
        </w:rPr>
        <w:t xml:space="preserve"> u </w:t>
      </w:r>
      <w:proofErr w:type="spellStart"/>
      <w:r w:rsidRPr="004F36C4">
        <w:rPr>
          <w:rFonts w:asciiTheme="majorHAnsi" w:hAnsiTheme="majorHAnsi"/>
        </w:rPr>
        <w:t>žáků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rozvíjí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komunikaci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standardními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metodami</w:t>
      </w:r>
      <w:proofErr w:type="spellEnd"/>
    </w:p>
    <w:p w:rsidR="00795FDC" w:rsidRPr="004F36C4" w:rsidRDefault="00795FDC" w:rsidP="00795FDC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žáky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dialogu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diskusi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argumentaci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obhajobě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názorů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naslouchání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druhým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dává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prostor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vlastnímu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vyjádření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prezentaci</w:t>
      </w:r>
      <w:proofErr w:type="spellEnd"/>
    </w:p>
    <w:p w:rsidR="00795FDC" w:rsidRPr="004F36C4" w:rsidRDefault="00795FDC" w:rsidP="00795FDC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žáka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kultivovanému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projevu</w:t>
      </w:r>
      <w:proofErr w:type="spellEnd"/>
    </w:p>
    <w:p w:rsidR="00795FDC" w:rsidRPr="004F36C4" w:rsidRDefault="00795FDC" w:rsidP="00795FDC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rozvíjí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asertivitu</w:t>
      </w:r>
      <w:proofErr w:type="spellEnd"/>
      <w:r w:rsidRPr="004F36C4">
        <w:rPr>
          <w:rFonts w:asciiTheme="majorHAnsi" w:hAnsiTheme="majorHAnsi"/>
        </w:rPr>
        <w:t xml:space="preserve"> v </w:t>
      </w:r>
      <w:proofErr w:type="spellStart"/>
      <w:r w:rsidRPr="004F36C4">
        <w:rPr>
          <w:rFonts w:asciiTheme="majorHAnsi" w:hAnsiTheme="majorHAnsi"/>
        </w:rPr>
        <w:t>komunikaci</w:t>
      </w:r>
      <w:proofErr w:type="spellEnd"/>
    </w:p>
    <w:p w:rsidR="00795FDC" w:rsidRPr="004F36C4" w:rsidRDefault="00795FDC" w:rsidP="00795FDC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zadává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zajímavá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témata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diskusi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kterou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následně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řídí</w:t>
      </w:r>
      <w:proofErr w:type="spellEnd"/>
    </w:p>
    <w:p w:rsidR="00795FDC" w:rsidRPr="004F36C4" w:rsidRDefault="00795FDC" w:rsidP="00795FDC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Žáci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výuce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využívají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různé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druhy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spolupráce</w:t>
      </w:r>
      <w:proofErr w:type="spellEnd"/>
    </w:p>
    <w:p w:rsidR="00795FDC" w:rsidRPr="004F36C4" w:rsidRDefault="00795FDC" w:rsidP="00795FDC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zadává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úkoly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které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vedou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zpracování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informace</w:t>
      </w:r>
      <w:proofErr w:type="spellEnd"/>
      <w:r w:rsidRPr="004F36C4">
        <w:rPr>
          <w:rFonts w:asciiTheme="majorHAnsi" w:hAnsiTheme="majorHAnsi"/>
        </w:rPr>
        <w:t xml:space="preserve"> z </w:t>
      </w:r>
      <w:proofErr w:type="spellStart"/>
      <w:r w:rsidRPr="004F36C4">
        <w:rPr>
          <w:rFonts w:asciiTheme="majorHAnsi" w:hAnsiTheme="majorHAnsi"/>
        </w:rPr>
        <w:t>různých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zdrojů</w:t>
      </w:r>
      <w:proofErr w:type="spellEnd"/>
    </w:p>
    <w:p w:rsidR="00795FDC" w:rsidRPr="002B720F" w:rsidRDefault="00795FDC" w:rsidP="00795FDC">
      <w:pPr>
        <w:rPr>
          <w:b/>
          <w:sz w:val="28"/>
          <w:szCs w:val="28"/>
        </w:rPr>
      </w:pPr>
    </w:p>
    <w:p w:rsidR="00795FDC" w:rsidRPr="002B720F" w:rsidRDefault="00795FDC" w:rsidP="00795FDC">
      <w:pPr>
        <w:pStyle w:val="Nadpis4"/>
        <w:jc w:val="left"/>
        <w:rPr>
          <w:lang w:val="cs-CZ"/>
        </w:rPr>
      </w:pPr>
      <w:r w:rsidRPr="002B720F">
        <w:rPr>
          <w:lang w:val="cs-CZ"/>
        </w:rPr>
        <w:t>K</w:t>
      </w:r>
      <w:r>
        <w:rPr>
          <w:lang w:val="cs-CZ"/>
        </w:rPr>
        <w:t>ompetence sociální a personální</w:t>
      </w:r>
    </w:p>
    <w:p w:rsidR="00795FDC" w:rsidRPr="004F36C4" w:rsidRDefault="00795FDC" w:rsidP="00795FDC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napomáhá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adaptaci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nově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příchozích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žáků</w:t>
      </w:r>
      <w:proofErr w:type="spellEnd"/>
    </w:p>
    <w:p w:rsidR="00795FDC" w:rsidRPr="004F36C4" w:rsidRDefault="00795FDC" w:rsidP="00795FDC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rozvíjí</w:t>
      </w:r>
      <w:proofErr w:type="spellEnd"/>
      <w:r w:rsidRPr="004F36C4">
        <w:rPr>
          <w:rFonts w:asciiTheme="majorHAnsi" w:hAnsiTheme="majorHAnsi"/>
        </w:rPr>
        <w:t xml:space="preserve"> u </w:t>
      </w:r>
      <w:proofErr w:type="spellStart"/>
      <w:r w:rsidRPr="004F36C4">
        <w:rPr>
          <w:rFonts w:asciiTheme="majorHAnsi" w:hAnsiTheme="majorHAnsi"/>
        </w:rPr>
        <w:t>žáků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schopnost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vytvářet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vlastní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žebříček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hodnot</w:t>
      </w:r>
      <w:proofErr w:type="spellEnd"/>
    </w:p>
    <w:p w:rsidR="00795FDC" w:rsidRPr="004F36C4" w:rsidRDefault="00795FDC" w:rsidP="00795FDC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úctě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druhému</w:t>
      </w:r>
      <w:proofErr w:type="spellEnd"/>
    </w:p>
    <w:p w:rsidR="00795FDC" w:rsidRPr="004F36C4" w:rsidRDefault="00795FDC" w:rsidP="00795FDC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buduje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pozitivní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mezilidské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vztahy</w:t>
      </w:r>
      <w:proofErr w:type="spellEnd"/>
    </w:p>
    <w:p w:rsidR="00795FDC" w:rsidRPr="004F36C4" w:rsidRDefault="00795FDC" w:rsidP="00795FDC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žáka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slušnému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chování</w:t>
      </w:r>
      <w:proofErr w:type="spellEnd"/>
      <w:r w:rsidRPr="004F36C4">
        <w:rPr>
          <w:rFonts w:asciiTheme="majorHAnsi" w:hAnsiTheme="majorHAnsi"/>
        </w:rPr>
        <w:t xml:space="preserve"> v </w:t>
      </w:r>
      <w:proofErr w:type="spellStart"/>
      <w:r w:rsidRPr="004F36C4">
        <w:rPr>
          <w:rFonts w:asciiTheme="majorHAnsi" w:hAnsiTheme="majorHAnsi"/>
        </w:rPr>
        <w:t>každodenním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setkávání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je </w:t>
      </w:r>
      <w:proofErr w:type="spellStart"/>
      <w:r w:rsidRPr="004F36C4">
        <w:rPr>
          <w:rFonts w:asciiTheme="majorHAnsi" w:hAnsiTheme="majorHAnsi"/>
        </w:rPr>
        <w:t>žákovi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vzorem</w:t>
      </w:r>
      <w:proofErr w:type="spellEnd"/>
    </w:p>
    <w:p w:rsidR="00795FDC" w:rsidRPr="004F36C4" w:rsidRDefault="00795FDC" w:rsidP="00795FDC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klade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důraz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na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kooperaci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žáka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osobní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skupinové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odpovědnosti</w:t>
      </w:r>
      <w:proofErr w:type="spellEnd"/>
    </w:p>
    <w:p w:rsidR="00795FDC" w:rsidRPr="002B720F" w:rsidRDefault="00795FDC" w:rsidP="00795FDC">
      <w:pPr>
        <w:pStyle w:val="Odstavecseseznamem"/>
        <w:spacing w:after="0"/>
        <w:rPr>
          <w:rFonts w:asciiTheme="majorHAnsi" w:hAnsiTheme="majorHAnsi" w:cs="Tahoma"/>
        </w:rPr>
      </w:pPr>
    </w:p>
    <w:p w:rsidR="00795FDC" w:rsidRPr="002B720F" w:rsidRDefault="00795FDC" w:rsidP="00795FDC">
      <w:pPr>
        <w:pStyle w:val="Nadpis4"/>
        <w:jc w:val="left"/>
        <w:rPr>
          <w:lang w:val="cs-CZ"/>
        </w:rPr>
      </w:pPr>
      <w:r>
        <w:rPr>
          <w:lang w:val="cs-CZ"/>
        </w:rPr>
        <w:t>Kompetenci občanskou</w:t>
      </w:r>
    </w:p>
    <w:p w:rsidR="00795FDC" w:rsidRPr="004F36C4" w:rsidRDefault="00795FDC" w:rsidP="00795FDC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žáky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tomu</w:t>
      </w:r>
      <w:proofErr w:type="spellEnd"/>
      <w:r w:rsidRPr="004F36C4">
        <w:rPr>
          <w:rFonts w:asciiTheme="majorHAnsi" w:hAnsiTheme="majorHAnsi"/>
        </w:rPr>
        <w:t xml:space="preserve">, aby </w:t>
      </w:r>
      <w:proofErr w:type="spellStart"/>
      <w:r w:rsidRPr="004F36C4">
        <w:rPr>
          <w:rFonts w:asciiTheme="majorHAnsi" w:hAnsiTheme="majorHAnsi"/>
        </w:rPr>
        <w:t>vyjádřili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svůj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názor</w:t>
      </w:r>
      <w:proofErr w:type="spellEnd"/>
      <w:r w:rsidRPr="004F36C4">
        <w:rPr>
          <w:rFonts w:asciiTheme="majorHAnsi" w:hAnsiTheme="majorHAnsi"/>
        </w:rPr>
        <w:t xml:space="preserve"> a aby </w:t>
      </w:r>
      <w:proofErr w:type="spellStart"/>
      <w:r w:rsidRPr="004F36C4">
        <w:rPr>
          <w:rFonts w:asciiTheme="majorHAnsi" w:hAnsiTheme="majorHAnsi"/>
        </w:rPr>
        <w:t>zaujali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stanovisko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problémům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společenským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sociálním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kulturním</w:t>
      </w:r>
      <w:proofErr w:type="spellEnd"/>
    </w:p>
    <w:p w:rsidR="00795FDC" w:rsidRPr="004F36C4" w:rsidRDefault="00795FDC" w:rsidP="00795FDC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posiluje</w:t>
      </w:r>
      <w:proofErr w:type="spellEnd"/>
      <w:r w:rsidRPr="004F36C4">
        <w:rPr>
          <w:rFonts w:asciiTheme="majorHAnsi" w:hAnsiTheme="majorHAnsi"/>
        </w:rPr>
        <w:t xml:space="preserve"> u </w:t>
      </w:r>
      <w:proofErr w:type="spellStart"/>
      <w:r w:rsidRPr="004F36C4">
        <w:rPr>
          <w:rFonts w:asciiTheme="majorHAnsi" w:hAnsiTheme="majorHAnsi"/>
        </w:rPr>
        <w:t>žáků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hrdost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vědomí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příslušnosti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společnosti</w:t>
      </w:r>
      <w:proofErr w:type="spellEnd"/>
    </w:p>
    <w:p w:rsidR="00795FDC" w:rsidRPr="004F36C4" w:rsidRDefault="00795FDC" w:rsidP="00795FDC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 w:cs="Arial"/>
        </w:rPr>
        <w:t>U</w:t>
      </w:r>
      <w:r w:rsidRPr="004F36C4">
        <w:rPr>
          <w:rFonts w:asciiTheme="majorHAnsi" w:hAnsiTheme="majorHAnsi"/>
        </w:rPr>
        <w:t>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přivádí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žáky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poznání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duchovních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hodnot</w:t>
      </w:r>
      <w:proofErr w:type="spellEnd"/>
      <w:r w:rsidRPr="004F36C4">
        <w:rPr>
          <w:rFonts w:asciiTheme="majorHAnsi" w:hAnsiTheme="majorHAnsi"/>
        </w:rPr>
        <w:t xml:space="preserve"> a k </w:t>
      </w:r>
      <w:proofErr w:type="spellStart"/>
      <w:r w:rsidRPr="004F36C4">
        <w:rPr>
          <w:rFonts w:asciiTheme="majorHAnsi" w:hAnsiTheme="majorHAnsi"/>
        </w:rPr>
        <w:t>hodnotovému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žebříčku</w:t>
      </w:r>
      <w:proofErr w:type="spellEnd"/>
    </w:p>
    <w:p w:rsidR="00795FDC" w:rsidRPr="004F36C4" w:rsidRDefault="00795FDC" w:rsidP="00795FDC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 w:cs="Arial"/>
        </w:rPr>
        <w:t>U</w:t>
      </w:r>
      <w:r w:rsidRPr="004F36C4">
        <w:rPr>
          <w:rFonts w:asciiTheme="majorHAnsi" w:hAnsiTheme="majorHAnsi"/>
        </w:rPr>
        <w:t>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pobytech</w:t>
      </w:r>
      <w:proofErr w:type="spellEnd"/>
      <w:r w:rsidRPr="004F36C4">
        <w:rPr>
          <w:rFonts w:asciiTheme="majorHAnsi" w:hAnsiTheme="majorHAnsi"/>
        </w:rPr>
        <w:t xml:space="preserve"> v </w:t>
      </w:r>
      <w:proofErr w:type="spellStart"/>
      <w:r w:rsidRPr="004F36C4">
        <w:rPr>
          <w:rFonts w:asciiTheme="majorHAnsi" w:hAnsiTheme="majorHAnsi"/>
        </w:rPr>
        <w:t>anglicky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mluvících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zemích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vybízí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žáky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pozitivnímu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vnímání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jiných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kulturních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duševních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estetických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hodnot</w:t>
      </w:r>
      <w:proofErr w:type="spellEnd"/>
      <w:r w:rsidRPr="004F36C4">
        <w:rPr>
          <w:rFonts w:asciiTheme="majorHAnsi" w:hAnsiTheme="majorHAnsi"/>
        </w:rPr>
        <w:t xml:space="preserve">, </w:t>
      </w:r>
    </w:p>
    <w:p w:rsidR="00795FDC" w:rsidRPr="004F36C4" w:rsidRDefault="00795FDC" w:rsidP="00795FDC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Učitel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učí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žáka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respektovat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kulturní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etické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ekologické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hodnoty</w:t>
      </w:r>
      <w:proofErr w:type="spellEnd"/>
    </w:p>
    <w:p w:rsidR="00795FDC" w:rsidRPr="004F36C4" w:rsidRDefault="00795FDC" w:rsidP="00795FDC">
      <w:pPr>
        <w:pStyle w:val="Odstavecseseznamem"/>
        <w:numPr>
          <w:ilvl w:val="0"/>
          <w:numId w:val="5"/>
        </w:numPr>
        <w:rPr>
          <w:rFonts w:asciiTheme="majorHAnsi" w:hAnsiTheme="majorHAnsi"/>
          <w:i/>
          <w:sz w:val="24"/>
        </w:rPr>
      </w:pPr>
      <w:proofErr w:type="spellStart"/>
      <w:r w:rsidRPr="004F36C4">
        <w:rPr>
          <w:rFonts w:asciiTheme="majorHAnsi" w:hAnsiTheme="majorHAnsi" w:cs="Arial"/>
        </w:rPr>
        <w:t>U</w:t>
      </w:r>
      <w:r w:rsidRPr="004F36C4">
        <w:rPr>
          <w:rFonts w:asciiTheme="majorHAnsi" w:hAnsiTheme="majorHAnsi"/>
        </w:rPr>
        <w:t>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učí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žáka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demokratickým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přístupům</w:t>
      </w:r>
      <w:proofErr w:type="spellEnd"/>
      <w:r w:rsidRPr="004F36C4">
        <w:rPr>
          <w:rFonts w:asciiTheme="majorHAnsi" w:hAnsiTheme="majorHAnsi"/>
          <w:i/>
          <w:sz w:val="24"/>
        </w:rPr>
        <w:t xml:space="preserve"> </w:t>
      </w:r>
    </w:p>
    <w:p w:rsidR="00795FDC" w:rsidRPr="009B08D2" w:rsidRDefault="00795FDC" w:rsidP="00795FDC">
      <w:pPr>
        <w:spacing w:after="0" w:line="240" w:lineRule="auto"/>
        <w:jc w:val="both"/>
        <w:rPr>
          <w:rFonts w:asciiTheme="majorHAnsi" w:hAnsiTheme="majorHAnsi" w:cs="Tahoma"/>
        </w:rPr>
      </w:pPr>
    </w:p>
    <w:p w:rsidR="00795FDC" w:rsidRPr="009B08D2" w:rsidRDefault="00795FDC" w:rsidP="00795FDC">
      <w:pPr>
        <w:spacing w:after="0" w:line="240" w:lineRule="auto"/>
        <w:jc w:val="both"/>
        <w:rPr>
          <w:rFonts w:asciiTheme="majorHAnsi" w:hAnsiTheme="majorHAnsi" w:cs="Tahoma"/>
        </w:rPr>
      </w:pPr>
    </w:p>
    <w:p w:rsidR="00795FDC" w:rsidRPr="009B08D2" w:rsidRDefault="00795FDC" w:rsidP="00795FDC">
      <w:pPr>
        <w:pStyle w:val="Nadpis4"/>
        <w:jc w:val="left"/>
        <w:rPr>
          <w:lang w:val="cs-CZ"/>
        </w:rPr>
      </w:pPr>
      <w:r>
        <w:rPr>
          <w:lang w:val="cs-CZ"/>
        </w:rPr>
        <w:t>Kompetenci pracovní</w:t>
      </w:r>
      <w:r w:rsidRPr="009B08D2">
        <w:rPr>
          <w:lang w:val="cs-CZ"/>
        </w:rPr>
        <w:tab/>
      </w:r>
    </w:p>
    <w:p w:rsidR="00795FDC" w:rsidRPr="004F36C4" w:rsidRDefault="00795FDC" w:rsidP="00795FDC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žáka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dodržování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pravidel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školního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řádu</w:t>
      </w:r>
      <w:proofErr w:type="spellEnd"/>
    </w:p>
    <w:p w:rsidR="00795FDC" w:rsidRPr="004F36C4" w:rsidRDefault="00795FDC" w:rsidP="00795FDC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žáka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profesní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orientaci</w:t>
      </w:r>
      <w:proofErr w:type="spellEnd"/>
    </w:p>
    <w:p w:rsidR="00795FDC" w:rsidRPr="004F36C4" w:rsidRDefault="00795FDC" w:rsidP="00795FDC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Učitel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žáka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tvůrčímu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myšlení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estetickému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cítění</w:t>
      </w:r>
      <w:proofErr w:type="spellEnd"/>
    </w:p>
    <w:p w:rsidR="00795FDC" w:rsidRPr="004F36C4" w:rsidRDefault="00795FDC" w:rsidP="00795FDC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 w:cs="Arial"/>
        </w:rPr>
        <w:t>U</w:t>
      </w:r>
      <w:r w:rsidRPr="004F36C4">
        <w:rPr>
          <w:rFonts w:asciiTheme="majorHAnsi" w:hAnsiTheme="majorHAnsi"/>
        </w:rPr>
        <w:t>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žáky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spolupráci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kooperaci</w:t>
      </w:r>
      <w:proofErr w:type="spellEnd"/>
    </w:p>
    <w:p w:rsidR="00795FDC" w:rsidRPr="004F36C4" w:rsidRDefault="00795FDC" w:rsidP="00795FDC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 w:cs="Arial"/>
        </w:rPr>
        <w:t>U</w:t>
      </w:r>
      <w:r w:rsidRPr="004F36C4">
        <w:rPr>
          <w:rFonts w:asciiTheme="majorHAnsi" w:hAnsiTheme="majorHAnsi"/>
        </w:rPr>
        <w:t>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žáky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naplánování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činnosti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dodržování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plánů</w:t>
      </w:r>
      <w:proofErr w:type="spellEnd"/>
    </w:p>
    <w:p w:rsidR="00795FDC" w:rsidRPr="004F36C4" w:rsidRDefault="00795FDC" w:rsidP="00795FDC">
      <w:pPr>
        <w:pStyle w:val="Odstavecseseznamem"/>
        <w:numPr>
          <w:ilvl w:val="0"/>
          <w:numId w:val="6"/>
        </w:numPr>
        <w:rPr>
          <w:rFonts w:asciiTheme="majorHAnsi" w:hAnsiTheme="majorHAnsi"/>
          <w:b/>
          <w:bCs/>
          <w:sz w:val="18"/>
          <w:szCs w:val="16"/>
        </w:rPr>
      </w:pPr>
      <w:proofErr w:type="spellStart"/>
      <w:r w:rsidRPr="004F36C4">
        <w:rPr>
          <w:rFonts w:asciiTheme="majorHAnsi" w:hAnsiTheme="majorHAnsi" w:cs="Arial"/>
        </w:rPr>
        <w:t>U</w:t>
      </w:r>
      <w:r w:rsidRPr="004F36C4">
        <w:rPr>
          <w:rFonts w:asciiTheme="majorHAnsi" w:hAnsiTheme="majorHAnsi"/>
        </w:rPr>
        <w:t>čitel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vede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žáka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systematickému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učení</w:t>
      </w:r>
      <w:proofErr w:type="spellEnd"/>
    </w:p>
    <w:p w:rsidR="00795FDC" w:rsidRDefault="00795FDC" w:rsidP="00795FDC">
      <w:pPr>
        <w:pStyle w:val="Odstavecseseznamem"/>
        <w:rPr>
          <w:rFonts w:asciiTheme="majorHAnsi" w:hAnsiTheme="majorHAnsi"/>
          <w:b/>
          <w:bCs/>
          <w:sz w:val="18"/>
          <w:szCs w:val="16"/>
        </w:rPr>
      </w:pPr>
    </w:p>
    <w:p w:rsidR="00795FDC" w:rsidRDefault="00795FDC" w:rsidP="00795FDC">
      <w:pPr>
        <w:pStyle w:val="Odstavecseseznamem"/>
        <w:rPr>
          <w:rFonts w:asciiTheme="majorHAnsi" w:hAnsiTheme="majorHAnsi"/>
          <w:b/>
          <w:bCs/>
          <w:sz w:val="18"/>
          <w:szCs w:val="16"/>
        </w:rPr>
      </w:pPr>
    </w:p>
    <w:p w:rsidR="00795FDC" w:rsidRDefault="00795FDC" w:rsidP="00795FDC">
      <w:pPr>
        <w:pStyle w:val="Odstavecseseznamem"/>
        <w:rPr>
          <w:rFonts w:asciiTheme="majorHAnsi" w:hAnsiTheme="majorHAnsi"/>
          <w:b/>
          <w:bCs/>
          <w:sz w:val="18"/>
          <w:szCs w:val="16"/>
        </w:rPr>
      </w:pPr>
    </w:p>
    <w:p w:rsidR="00795FDC" w:rsidRDefault="00795FDC" w:rsidP="00795FDC">
      <w:pPr>
        <w:pStyle w:val="Odstavecseseznamem"/>
        <w:rPr>
          <w:rFonts w:asciiTheme="majorHAnsi" w:hAnsiTheme="majorHAnsi"/>
          <w:b/>
          <w:bCs/>
          <w:sz w:val="18"/>
          <w:szCs w:val="16"/>
        </w:rPr>
      </w:pPr>
    </w:p>
    <w:p w:rsidR="00795FDC" w:rsidRDefault="00795FDC" w:rsidP="00795FDC">
      <w:pPr>
        <w:pStyle w:val="Odstavecseseznamem"/>
        <w:rPr>
          <w:rFonts w:asciiTheme="majorHAnsi" w:hAnsiTheme="majorHAnsi"/>
          <w:b/>
          <w:bCs/>
          <w:sz w:val="18"/>
          <w:szCs w:val="16"/>
        </w:rPr>
      </w:pPr>
    </w:p>
    <w:p w:rsidR="00795FDC" w:rsidRDefault="00795FDC" w:rsidP="00795FDC">
      <w:pPr>
        <w:pStyle w:val="Odstavecseseznamem"/>
        <w:rPr>
          <w:rFonts w:asciiTheme="majorHAnsi" w:hAnsiTheme="majorHAnsi"/>
          <w:b/>
          <w:bCs/>
          <w:sz w:val="18"/>
          <w:szCs w:val="16"/>
        </w:rPr>
      </w:pPr>
    </w:p>
    <w:p w:rsidR="00795FDC" w:rsidRDefault="00795FDC" w:rsidP="00795FDC">
      <w:pPr>
        <w:pStyle w:val="Odstavecseseznamem"/>
        <w:rPr>
          <w:rFonts w:asciiTheme="majorHAnsi" w:hAnsiTheme="majorHAnsi"/>
          <w:b/>
          <w:bCs/>
          <w:sz w:val="18"/>
          <w:szCs w:val="16"/>
        </w:rPr>
      </w:pPr>
    </w:p>
    <w:p w:rsidR="00795FDC" w:rsidRPr="007A79B4" w:rsidRDefault="00795FDC" w:rsidP="00795FDC">
      <w:pPr>
        <w:pStyle w:val="Nadpis4"/>
        <w:jc w:val="left"/>
        <w:rPr>
          <w:b/>
          <w:lang w:val="cs-CZ"/>
        </w:rPr>
      </w:pPr>
      <w:r w:rsidRPr="004F36C4">
        <w:rPr>
          <w:b/>
          <w:lang w:val="cs-CZ"/>
        </w:rPr>
        <w:lastRenderedPageBreak/>
        <w:t>Průřezov</w:t>
      </w:r>
      <w:r>
        <w:rPr>
          <w:b/>
          <w:lang w:val="cs-CZ"/>
        </w:rPr>
        <w:t>á témata, mezipředmětové vztahy</w:t>
      </w:r>
    </w:p>
    <w:p w:rsidR="00795FDC" w:rsidRPr="004F36C4" w:rsidRDefault="00795FDC" w:rsidP="00795FDC">
      <w:pPr>
        <w:pStyle w:val="Nadpis4"/>
        <w:jc w:val="left"/>
        <w:rPr>
          <w:lang w:val="cs-CZ"/>
        </w:rPr>
      </w:pPr>
      <w:r>
        <w:rPr>
          <w:lang w:val="cs-CZ"/>
        </w:rPr>
        <w:t>Osobnosti a sociální výchova</w:t>
      </w:r>
      <w:r w:rsidRPr="009B08D2">
        <w:rPr>
          <w:lang w:val="cs-CZ"/>
        </w:rPr>
        <w:tab/>
      </w:r>
    </w:p>
    <w:p w:rsidR="00795FDC" w:rsidRPr="004F36C4" w:rsidRDefault="00795FDC" w:rsidP="00795FDC">
      <w:pPr>
        <w:pStyle w:val="Odstavecseseznamem"/>
        <w:numPr>
          <w:ilvl w:val="0"/>
          <w:numId w:val="7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Arial"/>
        </w:rPr>
        <w:t>Pozn</w:t>
      </w:r>
      <w:r w:rsidRPr="004F36C4">
        <w:rPr>
          <w:rFonts w:asciiTheme="majorHAnsi" w:hAnsiTheme="majorHAnsi" w:cs="Cambria"/>
        </w:rPr>
        <w:t>á</w:t>
      </w:r>
      <w:r w:rsidRPr="004F36C4">
        <w:rPr>
          <w:rFonts w:asciiTheme="majorHAnsi" w:hAnsiTheme="majorHAnsi" w:cs="Arial"/>
        </w:rPr>
        <w:t>v</w:t>
      </w:r>
      <w:r w:rsidRPr="004F36C4">
        <w:rPr>
          <w:rFonts w:asciiTheme="majorHAnsi" w:hAnsiTheme="majorHAnsi" w:cs="Cambria"/>
        </w:rPr>
        <w:t>á</w:t>
      </w:r>
      <w:r w:rsidRPr="004F36C4">
        <w:rPr>
          <w:rFonts w:asciiTheme="majorHAnsi" w:hAnsiTheme="majorHAnsi" w:cs="Arial"/>
        </w:rPr>
        <w:t>n</w:t>
      </w:r>
      <w:r w:rsidRPr="004F36C4">
        <w:rPr>
          <w:rFonts w:asciiTheme="majorHAnsi" w:hAnsiTheme="majorHAnsi" w:cs="Cambria"/>
        </w:rPr>
        <w:t>í</w:t>
      </w:r>
      <w:proofErr w:type="spellEnd"/>
      <w:r w:rsidRPr="004F36C4">
        <w:rPr>
          <w:rFonts w:asciiTheme="majorHAnsi" w:hAnsiTheme="majorHAnsi" w:cs="Arial"/>
        </w:rPr>
        <w:t xml:space="preserve"> a </w:t>
      </w:r>
      <w:proofErr w:type="spellStart"/>
      <w:r w:rsidRPr="004F36C4">
        <w:rPr>
          <w:rFonts w:asciiTheme="majorHAnsi" w:hAnsiTheme="majorHAnsi" w:cs="Arial"/>
        </w:rPr>
        <w:t>rozvoj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vlastn</w:t>
      </w:r>
      <w:r w:rsidRPr="004F36C4">
        <w:rPr>
          <w:rFonts w:asciiTheme="majorHAnsi" w:hAnsiTheme="majorHAnsi" w:cs="Cambria"/>
        </w:rPr>
        <w:t>í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osobnosti</w:t>
      </w:r>
      <w:proofErr w:type="spellEnd"/>
    </w:p>
    <w:p w:rsidR="00795FDC" w:rsidRPr="004F36C4" w:rsidRDefault="00795FDC" w:rsidP="00795FDC">
      <w:pPr>
        <w:pStyle w:val="Odstavecseseznamem"/>
        <w:numPr>
          <w:ilvl w:val="0"/>
          <w:numId w:val="7"/>
        </w:numPr>
        <w:rPr>
          <w:rFonts w:asciiTheme="majorHAnsi" w:hAnsiTheme="majorHAnsi" w:cs="Arial"/>
        </w:rPr>
      </w:pPr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Soci</w:t>
      </w:r>
      <w:r w:rsidRPr="004F36C4">
        <w:rPr>
          <w:rFonts w:asciiTheme="majorHAnsi" w:hAnsiTheme="majorHAnsi" w:cs="Cambria"/>
        </w:rPr>
        <w:t>á</w:t>
      </w:r>
      <w:r w:rsidRPr="004F36C4">
        <w:rPr>
          <w:rFonts w:asciiTheme="majorHAnsi" w:hAnsiTheme="majorHAnsi" w:cs="Arial"/>
        </w:rPr>
        <w:t>ln</w:t>
      </w:r>
      <w:r w:rsidRPr="004F36C4">
        <w:rPr>
          <w:rFonts w:asciiTheme="majorHAnsi" w:hAnsiTheme="majorHAnsi" w:cs="Cambria"/>
        </w:rPr>
        <w:t>í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komunikace</w:t>
      </w:r>
      <w:proofErr w:type="spellEnd"/>
    </w:p>
    <w:p w:rsidR="00795FDC" w:rsidRPr="00745CA1" w:rsidRDefault="00795FDC" w:rsidP="00795FDC">
      <w:pPr>
        <w:pStyle w:val="Odstavecseseznamem"/>
        <w:numPr>
          <w:ilvl w:val="0"/>
          <w:numId w:val="7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Arial"/>
        </w:rPr>
        <w:t>Spolupr</w:t>
      </w:r>
      <w:r w:rsidRPr="004F36C4">
        <w:rPr>
          <w:rFonts w:asciiTheme="majorHAnsi" w:hAnsiTheme="majorHAnsi" w:cs="Cambria"/>
        </w:rPr>
        <w:t>á</w:t>
      </w:r>
      <w:r w:rsidRPr="004F36C4">
        <w:rPr>
          <w:rFonts w:asciiTheme="majorHAnsi" w:hAnsiTheme="majorHAnsi" w:cs="Arial"/>
        </w:rPr>
        <w:t>ce</w:t>
      </w:r>
      <w:proofErr w:type="spellEnd"/>
      <w:r w:rsidRPr="004F36C4">
        <w:rPr>
          <w:rFonts w:asciiTheme="majorHAnsi" w:hAnsiTheme="majorHAnsi" w:cs="Arial"/>
        </w:rPr>
        <w:t xml:space="preserve"> a </w:t>
      </w:r>
      <w:proofErr w:type="spellStart"/>
      <w:r w:rsidRPr="004F36C4">
        <w:rPr>
          <w:rFonts w:asciiTheme="majorHAnsi" w:hAnsiTheme="majorHAnsi" w:cs="Arial"/>
        </w:rPr>
        <w:t>sout</w:t>
      </w:r>
      <w:r w:rsidRPr="004F36C4">
        <w:rPr>
          <w:rFonts w:asciiTheme="majorHAnsi" w:hAnsiTheme="majorHAnsi" w:cs="Cambria"/>
        </w:rPr>
        <w:t>ěž</w:t>
      </w:r>
      <w:proofErr w:type="spellEnd"/>
      <w:r w:rsidRPr="00745CA1">
        <w:rPr>
          <w:rFonts w:asciiTheme="majorHAnsi" w:hAnsiTheme="majorHAnsi" w:cs="Arial"/>
          <w:sz w:val="20"/>
        </w:rPr>
        <w:t xml:space="preserve">  </w:t>
      </w:r>
    </w:p>
    <w:p w:rsidR="00795FDC" w:rsidRPr="004F36C4" w:rsidRDefault="00795FDC" w:rsidP="00795FDC">
      <w:pPr>
        <w:pStyle w:val="Nadpis4"/>
        <w:jc w:val="left"/>
        <w:rPr>
          <w:lang w:val="cs-CZ"/>
        </w:rPr>
      </w:pPr>
      <w:r>
        <w:rPr>
          <w:lang w:val="cs-CZ"/>
        </w:rPr>
        <w:t>výchova k zamyšlení v evropských a globálních souvislostech</w:t>
      </w:r>
    </w:p>
    <w:p w:rsidR="00795FDC" w:rsidRPr="004F36C4" w:rsidRDefault="00795FDC" w:rsidP="00795FDC">
      <w:pPr>
        <w:pStyle w:val="Odstavecseseznamem"/>
        <w:numPr>
          <w:ilvl w:val="0"/>
          <w:numId w:val="8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Cambria"/>
        </w:rPr>
        <w:t>Ž</w:t>
      </w:r>
      <w:r w:rsidRPr="004F36C4">
        <w:rPr>
          <w:rFonts w:asciiTheme="majorHAnsi" w:hAnsiTheme="majorHAnsi" w:cs="Arial"/>
        </w:rPr>
        <w:t>ijeme</w:t>
      </w:r>
      <w:proofErr w:type="spellEnd"/>
      <w:r w:rsidRPr="004F36C4">
        <w:rPr>
          <w:rFonts w:asciiTheme="majorHAnsi" w:hAnsiTheme="majorHAnsi" w:cs="Arial"/>
        </w:rPr>
        <w:t xml:space="preserve"> v</w:t>
      </w:r>
      <w:r w:rsidRPr="004F36C4">
        <w:rPr>
          <w:rFonts w:asciiTheme="majorHAnsi" w:hAnsiTheme="majorHAnsi" w:cs="Cambria"/>
        </w:rPr>
        <w:t> </w:t>
      </w:r>
      <w:proofErr w:type="spellStart"/>
      <w:r w:rsidRPr="004F36C4">
        <w:rPr>
          <w:rFonts w:asciiTheme="majorHAnsi" w:hAnsiTheme="majorHAnsi" w:cs="Arial"/>
        </w:rPr>
        <w:t>Evrop</w:t>
      </w:r>
      <w:r w:rsidRPr="004F36C4">
        <w:rPr>
          <w:rFonts w:asciiTheme="majorHAnsi" w:hAnsiTheme="majorHAnsi" w:cs="Cambria"/>
        </w:rPr>
        <w:t>ě</w:t>
      </w:r>
      <w:proofErr w:type="spellEnd"/>
      <w:r w:rsidRPr="004F36C4">
        <w:rPr>
          <w:rFonts w:asciiTheme="majorHAnsi" w:hAnsiTheme="majorHAnsi" w:cs="Arial"/>
        </w:rPr>
        <w:t xml:space="preserve"> </w:t>
      </w:r>
      <w:r w:rsidRPr="004F36C4">
        <w:rPr>
          <w:rFonts w:asciiTheme="majorHAnsi" w:hAnsiTheme="majorHAnsi" w:cs="Cambria"/>
        </w:rPr>
        <w:t>–</w:t>
      </w:r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Evropsk</w:t>
      </w:r>
      <w:r w:rsidRPr="004F36C4">
        <w:rPr>
          <w:rFonts w:asciiTheme="majorHAnsi" w:hAnsiTheme="majorHAnsi" w:cs="Cambria"/>
        </w:rPr>
        <w:t>á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unie</w:t>
      </w:r>
      <w:proofErr w:type="spellEnd"/>
    </w:p>
    <w:p w:rsidR="00795FDC" w:rsidRPr="004F36C4" w:rsidRDefault="00795FDC" w:rsidP="00795FDC">
      <w:pPr>
        <w:pStyle w:val="Odstavecseseznamem"/>
        <w:numPr>
          <w:ilvl w:val="1"/>
          <w:numId w:val="8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Arial"/>
        </w:rPr>
        <w:t>Životní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styl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evropských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zemí</w:t>
      </w:r>
      <w:proofErr w:type="spellEnd"/>
    </w:p>
    <w:p w:rsidR="00795FDC" w:rsidRPr="004F36C4" w:rsidRDefault="00795FDC" w:rsidP="00795FDC">
      <w:pPr>
        <w:pStyle w:val="Odstavecseseznamem"/>
        <w:numPr>
          <w:ilvl w:val="0"/>
          <w:numId w:val="8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Arial"/>
        </w:rPr>
        <w:t>Vzd</w:t>
      </w:r>
      <w:r w:rsidRPr="004F36C4">
        <w:rPr>
          <w:rFonts w:asciiTheme="majorHAnsi" w:hAnsiTheme="majorHAnsi" w:cs="Cambria"/>
        </w:rPr>
        <w:t>ě</w:t>
      </w:r>
      <w:r w:rsidRPr="004F36C4">
        <w:rPr>
          <w:rFonts w:asciiTheme="majorHAnsi" w:hAnsiTheme="majorHAnsi" w:cs="Arial"/>
        </w:rPr>
        <w:t>l</w:t>
      </w:r>
      <w:r w:rsidRPr="004F36C4">
        <w:rPr>
          <w:rFonts w:asciiTheme="majorHAnsi" w:hAnsiTheme="majorHAnsi" w:cs="Cambria"/>
        </w:rPr>
        <w:t>á</w:t>
      </w:r>
      <w:r w:rsidRPr="004F36C4">
        <w:rPr>
          <w:rFonts w:asciiTheme="majorHAnsi" w:hAnsiTheme="majorHAnsi" w:cs="Arial"/>
        </w:rPr>
        <w:t>v</w:t>
      </w:r>
      <w:r w:rsidRPr="004F36C4">
        <w:rPr>
          <w:rFonts w:asciiTheme="majorHAnsi" w:hAnsiTheme="majorHAnsi" w:cs="Cambria"/>
        </w:rPr>
        <w:t>á</w:t>
      </w:r>
      <w:r w:rsidRPr="004F36C4">
        <w:rPr>
          <w:rFonts w:asciiTheme="majorHAnsi" w:hAnsiTheme="majorHAnsi" w:cs="Arial"/>
        </w:rPr>
        <w:t>n</w:t>
      </w:r>
      <w:r w:rsidRPr="004F36C4">
        <w:rPr>
          <w:rFonts w:asciiTheme="majorHAnsi" w:hAnsiTheme="majorHAnsi" w:cs="Cambria"/>
        </w:rPr>
        <w:t>í</w:t>
      </w:r>
      <w:proofErr w:type="spellEnd"/>
      <w:r w:rsidRPr="004F36C4">
        <w:rPr>
          <w:rFonts w:asciiTheme="majorHAnsi" w:hAnsiTheme="majorHAnsi" w:cs="Arial"/>
        </w:rPr>
        <w:t xml:space="preserve"> v</w:t>
      </w:r>
      <w:r w:rsidRPr="004F36C4">
        <w:rPr>
          <w:rFonts w:asciiTheme="majorHAnsi" w:hAnsiTheme="majorHAnsi" w:cs="Cambria"/>
        </w:rPr>
        <w:t> </w:t>
      </w:r>
      <w:proofErr w:type="spellStart"/>
      <w:r w:rsidRPr="004F36C4">
        <w:rPr>
          <w:rFonts w:asciiTheme="majorHAnsi" w:hAnsiTheme="majorHAnsi" w:cs="Arial"/>
        </w:rPr>
        <w:t>Evrop</w:t>
      </w:r>
      <w:r w:rsidRPr="004F36C4">
        <w:rPr>
          <w:rFonts w:asciiTheme="majorHAnsi" w:hAnsiTheme="majorHAnsi" w:cs="Cambria"/>
        </w:rPr>
        <w:t>ě</w:t>
      </w:r>
      <w:proofErr w:type="spellEnd"/>
      <w:r w:rsidRPr="004F36C4">
        <w:rPr>
          <w:rFonts w:asciiTheme="majorHAnsi" w:hAnsiTheme="majorHAnsi" w:cs="Arial"/>
        </w:rPr>
        <w:t xml:space="preserve"> a </w:t>
      </w:r>
      <w:proofErr w:type="spellStart"/>
      <w:r w:rsidRPr="004F36C4">
        <w:rPr>
          <w:rFonts w:asciiTheme="majorHAnsi" w:hAnsiTheme="majorHAnsi" w:cs="Arial"/>
        </w:rPr>
        <w:t>ve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sv</w:t>
      </w:r>
      <w:r w:rsidRPr="004F36C4">
        <w:rPr>
          <w:rFonts w:asciiTheme="majorHAnsi" w:hAnsiTheme="majorHAnsi" w:cs="Cambria"/>
        </w:rPr>
        <w:t>ě</w:t>
      </w:r>
      <w:r w:rsidRPr="004F36C4">
        <w:rPr>
          <w:rFonts w:asciiTheme="majorHAnsi" w:hAnsiTheme="majorHAnsi" w:cs="Arial"/>
        </w:rPr>
        <w:t>t</w:t>
      </w:r>
      <w:r w:rsidRPr="004F36C4">
        <w:rPr>
          <w:rFonts w:asciiTheme="majorHAnsi" w:hAnsiTheme="majorHAnsi" w:cs="Cambria"/>
        </w:rPr>
        <w:t>ě</w:t>
      </w:r>
      <w:proofErr w:type="spellEnd"/>
      <w:r w:rsidRPr="004F36C4">
        <w:rPr>
          <w:rFonts w:asciiTheme="majorHAnsi" w:hAnsiTheme="majorHAnsi" w:cs="Arial"/>
        </w:rPr>
        <w:t xml:space="preserve"> </w:t>
      </w:r>
      <w:r w:rsidRPr="004F36C4">
        <w:rPr>
          <w:rFonts w:asciiTheme="majorHAnsi" w:hAnsiTheme="majorHAnsi" w:cs="Cambria"/>
        </w:rPr>
        <w:t>–</w:t>
      </w:r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V</w:t>
      </w:r>
      <w:r w:rsidRPr="004F36C4">
        <w:rPr>
          <w:rFonts w:asciiTheme="majorHAnsi" w:hAnsiTheme="majorHAnsi" w:cs="Cambria"/>
        </w:rPr>
        <w:t>ý</w:t>
      </w:r>
      <w:r w:rsidRPr="004F36C4">
        <w:rPr>
          <w:rFonts w:asciiTheme="majorHAnsi" w:hAnsiTheme="majorHAnsi" w:cs="Arial"/>
        </w:rPr>
        <w:t>znamn</w:t>
      </w:r>
      <w:r w:rsidRPr="004F36C4">
        <w:rPr>
          <w:rFonts w:asciiTheme="majorHAnsi" w:hAnsiTheme="majorHAnsi" w:cs="Cambria"/>
        </w:rPr>
        <w:t>í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Evropan</w:t>
      </w:r>
      <w:r w:rsidRPr="004F36C4">
        <w:rPr>
          <w:rFonts w:asciiTheme="majorHAnsi" w:hAnsiTheme="majorHAnsi" w:cs="Cambria"/>
        </w:rPr>
        <w:t>é</w:t>
      </w:r>
      <w:proofErr w:type="spellEnd"/>
    </w:p>
    <w:p w:rsidR="00795FDC" w:rsidRPr="004F36C4" w:rsidRDefault="00795FDC" w:rsidP="00795FDC">
      <w:pPr>
        <w:pStyle w:val="Odstavecseseznamem"/>
        <w:numPr>
          <w:ilvl w:val="1"/>
          <w:numId w:val="8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Arial"/>
        </w:rPr>
        <w:t>Jazyková</w:t>
      </w:r>
      <w:proofErr w:type="spellEnd"/>
      <w:r w:rsidRPr="004F36C4">
        <w:rPr>
          <w:rFonts w:asciiTheme="majorHAnsi" w:hAnsiTheme="majorHAnsi" w:cs="Arial"/>
        </w:rPr>
        <w:t xml:space="preserve"> a </w:t>
      </w:r>
      <w:proofErr w:type="spellStart"/>
      <w:r w:rsidRPr="004F36C4">
        <w:rPr>
          <w:rFonts w:asciiTheme="majorHAnsi" w:hAnsiTheme="majorHAnsi" w:cs="Arial"/>
        </w:rPr>
        <w:t>národnostní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rozmanitost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Evropy</w:t>
      </w:r>
      <w:proofErr w:type="spellEnd"/>
    </w:p>
    <w:p w:rsidR="00795FDC" w:rsidRPr="004F36C4" w:rsidRDefault="00795FDC" w:rsidP="00795FDC">
      <w:pPr>
        <w:pStyle w:val="Odstavecseseznamem"/>
        <w:numPr>
          <w:ilvl w:val="1"/>
          <w:numId w:val="8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Arial"/>
        </w:rPr>
        <w:t>Životní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styl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evropských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zemí</w:t>
      </w:r>
      <w:proofErr w:type="spellEnd"/>
    </w:p>
    <w:p w:rsidR="00795FDC" w:rsidRPr="004F36C4" w:rsidRDefault="00795FDC" w:rsidP="00795FDC">
      <w:pPr>
        <w:pStyle w:val="Odstavecseseznamem"/>
        <w:numPr>
          <w:ilvl w:val="0"/>
          <w:numId w:val="8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Globalizační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rozvojové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procesy</w:t>
      </w:r>
      <w:proofErr w:type="spellEnd"/>
    </w:p>
    <w:p w:rsidR="00795FDC" w:rsidRDefault="00795FDC" w:rsidP="00795FDC">
      <w:pPr>
        <w:pStyle w:val="Odstavecseseznamem"/>
        <w:numPr>
          <w:ilvl w:val="0"/>
          <w:numId w:val="8"/>
        </w:numPr>
        <w:rPr>
          <w:rFonts w:asciiTheme="majorHAnsi" w:hAnsiTheme="majorHAnsi"/>
        </w:rPr>
      </w:pPr>
      <w:proofErr w:type="spellStart"/>
      <w:r w:rsidRPr="004F36C4">
        <w:rPr>
          <w:rFonts w:asciiTheme="majorHAnsi" w:hAnsiTheme="majorHAnsi"/>
        </w:rPr>
        <w:t>Globální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problémy</w:t>
      </w:r>
      <w:proofErr w:type="spellEnd"/>
      <w:r w:rsidRPr="004F36C4">
        <w:rPr>
          <w:rFonts w:asciiTheme="majorHAnsi" w:hAnsiTheme="majorHAnsi"/>
        </w:rPr>
        <w:t xml:space="preserve">, </w:t>
      </w:r>
      <w:proofErr w:type="spellStart"/>
      <w:r w:rsidRPr="004F36C4">
        <w:rPr>
          <w:rFonts w:asciiTheme="majorHAnsi" w:hAnsiTheme="majorHAnsi"/>
        </w:rPr>
        <w:t>jejich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příčiny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důsledky</w:t>
      </w:r>
      <w:proofErr w:type="spellEnd"/>
    </w:p>
    <w:p w:rsidR="00795FDC" w:rsidRPr="004F36C4" w:rsidRDefault="00795FDC" w:rsidP="00795FDC">
      <w:pPr>
        <w:pStyle w:val="Odstavecseseznamem"/>
        <w:rPr>
          <w:rFonts w:asciiTheme="majorHAnsi" w:hAnsiTheme="majorHAnsi"/>
        </w:rPr>
      </w:pPr>
    </w:p>
    <w:p w:rsidR="00795FDC" w:rsidRPr="004F36C4" w:rsidRDefault="00795FDC" w:rsidP="00795FDC">
      <w:pPr>
        <w:pStyle w:val="Nadpis4"/>
        <w:jc w:val="left"/>
        <w:rPr>
          <w:lang w:val="cs-CZ"/>
        </w:rPr>
      </w:pPr>
      <w:r>
        <w:rPr>
          <w:lang w:val="cs-CZ"/>
        </w:rPr>
        <w:t>Environmentální výchova</w:t>
      </w:r>
      <w:r w:rsidRPr="009B08D2">
        <w:rPr>
          <w:lang w:val="cs-CZ"/>
        </w:rPr>
        <w:tab/>
      </w:r>
    </w:p>
    <w:p w:rsidR="00795FDC" w:rsidRPr="004F36C4" w:rsidRDefault="00795FDC" w:rsidP="00795FDC">
      <w:pPr>
        <w:pStyle w:val="Odstavecseseznamem"/>
        <w:numPr>
          <w:ilvl w:val="0"/>
          <w:numId w:val="9"/>
        </w:numPr>
        <w:rPr>
          <w:rFonts w:asciiTheme="majorHAnsi" w:hAnsiTheme="majorHAnsi" w:cs="Arial"/>
        </w:rPr>
      </w:pPr>
      <w:r w:rsidRPr="004F36C4">
        <w:rPr>
          <w:rFonts w:ascii="Times New Roman" w:hAnsi="Times New Roman"/>
        </w:rPr>
        <w:t>▪</w:t>
      </w:r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Cambria"/>
        </w:rPr>
        <w:t>Č</w:t>
      </w:r>
      <w:r w:rsidRPr="004F36C4">
        <w:rPr>
          <w:rFonts w:asciiTheme="majorHAnsi" w:hAnsiTheme="majorHAnsi" w:cs="Arial"/>
        </w:rPr>
        <w:t>lov</w:t>
      </w:r>
      <w:r w:rsidRPr="004F36C4">
        <w:rPr>
          <w:rFonts w:asciiTheme="majorHAnsi" w:hAnsiTheme="majorHAnsi" w:cs="Cambria"/>
        </w:rPr>
        <w:t>ě</w:t>
      </w:r>
      <w:r w:rsidRPr="004F36C4">
        <w:rPr>
          <w:rFonts w:asciiTheme="majorHAnsi" w:hAnsiTheme="majorHAnsi" w:cs="Arial"/>
        </w:rPr>
        <w:t>k</w:t>
      </w:r>
      <w:proofErr w:type="spellEnd"/>
      <w:r w:rsidRPr="004F36C4">
        <w:rPr>
          <w:rFonts w:asciiTheme="majorHAnsi" w:hAnsiTheme="majorHAnsi" w:cs="Arial"/>
        </w:rPr>
        <w:t xml:space="preserve"> a </w:t>
      </w:r>
      <w:proofErr w:type="spellStart"/>
      <w:r w:rsidRPr="004F36C4">
        <w:rPr>
          <w:rFonts w:asciiTheme="majorHAnsi" w:hAnsiTheme="majorHAnsi" w:cs="Cambria"/>
        </w:rPr>
        <w:t>ž</w:t>
      </w:r>
      <w:r w:rsidRPr="004F36C4">
        <w:rPr>
          <w:rFonts w:asciiTheme="majorHAnsi" w:hAnsiTheme="majorHAnsi" w:cs="Arial"/>
        </w:rPr>
        <w:t>ivotn</w:t>
      </w:r>
      <w:r w:rsidRPr="004F36C4">
        <w:rPr>
          <w:rFonts w:asciiTheme="majorHAnsi" w:hAnsiTheme="majorHAnsi" w:cs="Cambria"/>
        </w:rPr>
        <w:t>í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prost</w:t>
      </w:r>
      <w:r w:rsidRPr="004F36C4">
        <w:rPr>
          <w:rFonts w:asciiTheme="majorHAnsi" w:hAnsiTheme="majorHAnsi" w:cs="Cambria"/>
        </w:rPr>
        <w:t>ř</w:t>
      </w:r>
      <w:r w:rsidRPr="004F36C4">
        <w:rPr>
          <w:rFonts w:asciiTheme="majorHAnsi" w:hAnsiTheme="majorHAnsi" w:cs="Arial"/>
        </w:rPr>
        <w:t>ed</w:t>
      </w:r>
      <w:r w:rsidRPr="004F36C4">
        <w:rPr>
          <w:rFonts w:asciiTheme="majorHAnsi" w:hAnsiTheme="majorHAnsi" w:cs="Cambria"/>
        </w:rPr>
        <w:t>í</w:t>
      </w:r>
      <w:proofErr w:type="spellEnd"/>
      <w:r w:rsidRPr="004F36C4">
        <w:rPr>
          <w:rFonts w:asciiTheme="majorHAnsi" w:hAnsiTheme="majorHAnsi" w:cs="Arial"/>
        </w:rPr>
        <w:t xml:space="preserve"> </w:t>
      </w:r>
      <w:r w:rsidRPr="004F36C4">
        <w:rPr>
          <w:rFonts w:asciiTheme="majorHAnsi" w:hAnsiTheme="majorHAnsi" w:cs="Cambria"/>
        </w:rPr>
        <w:t>–</w:t>
      </w:r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Cambria"/>
        </w:rPr>
        <w:t>Č</w:t>
      </w:r>
      <w:r w:rsidRPr="004F36C4">
        <w:rPr>
          <w:rFonts w:asciiTheme="majorHAnsi" w:hAnsiTheme="majorHAnsi" w:cs="Arial"/>
        </w:rPr>
        <w:t>lov</w:t>
      </w:r>
      <w:r w:rsidRPr="004F36C4">
        <w:rPr>
          <w:rFonts w:asciiTheme="majorHAnsi" w:hAnsiTheme="majorHAnsi" w:cs="Cambria"/>
        </w:rPr>
        <w:t>ě</w:t>
      </w:r>
      <w:r w:rsidRPr="004F36C4">
        <w:rPr>
          <w:rFonts w:asciiTheme="majorHAnsi" w:hAnsiTheme="majorHAnsi" w:cs="Arial"/>
        </w:rPr>
        <w:t>k</w:t>
      </w:r>
      <w:proofErr w:type="spellEnd"/>
      <w:r w:rsidRPr="004F36C4">
        <w:rPr>
          <w:rFonts w:asciiTheme="majorHAnsi" w:hAnsiTheme="majorHAnsi" w:cs="Arial"/>
        </w:rPr>
        <w:t xml:space="preserve"> a </w:t>
      </w:r>
      <w:proofErr w:type="spellStart"/>
      <w:r w:rsidRPr="004F36C4">
        <w:rPr>
          <w:rFonts w:asciiTheme="majorHAnsi" w:hAnsiTheme="majorHAnsi" w:cs="Arial"/>
        </w:rPr>
        <w:t>ohro</w:t>
      </w:r>
      <w:r w:rsidRPr="004F36C4">
        <w:rPr>
          <w:rFonts w:asciiTheme="majorHAnsi" w:hAnsiTheme="majorHAnsi" w:cs="Cambria"/>
        </w:rPr>
        <w:t>ž</w:t>
      </w:r>
      <w:r w:rsidRPr="004F36C4">
        <w:rPr>
          <w:rFonts w:asciiTheme="majorHAnsi" w:hAnsiTheme="majorHAnsi" w:cs="Arial"/>
        </w:rPr>
        <w:t>en</w:t>
      </w:r>
      <w:r w:rsidRPr="004F36C4">
        <w:rPr>
          <w:rFonts w:asciiTheme="majorHAnsi" w:hAnsiTheme="majorHAnsi" w:cs="Cambria"/>
        </w:rPr>
        <w:t>í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jeho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zdrav</w:t>
      </w:r>
      <w:r w:rsidRPr="004F36C4">
        <w:rPr>
          <w:rFonts w:asciiTheme="majorHAnsi" w:hAnsiTheme="majorHAnsi" w:cs="Cambria"/>
        </w:rPr>
        <w:t>í</w:t>
      </w:r>
      <w:proofErr w:type="spellEnd"/>
    </w:p>
    <w:p w:rsidR="00795FDC" w:rsidRPr="004F36C4" w:rsidRDefault="00795FDC" w:rsidP="00795FDC">
      <w:pPr>
        <w:pStyle w:val="Odstavecseseznamem"/>
        <w:numPr>
          <w:ilvl w:val="1"/>
          <w:numId w:val="8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Arial"/>
        </w:rPr>
        <w:t>Zdroje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energie</w:t>
      </w:r>
      <w:proofErr w:type="spellEnd"/>
      <w:r w:rsidRPr="004F36C4">
        <w:rPr>
          <w:rFonts w:asciiTheme="majorHAnsi" w:hAnsiTheme="majorHAnsi" w:cs="Arial"/>
        </w:rPr>
        <w:t xml:space="preserve"> </w:t>
      </w:r>
    </w:p>
    <w:p w:rsidR="00795FDC" w:rsidRPr="00745CA1" w:rsidRDefault="00795FDC" w:rsidP="00795FDC">
      <w:pPr>
        <w:pStyle w:val="Odstavecseseznamem"/>
        <w:numPr>
          <w:ilvl w:val="1"/>
          <w:numId w:val="8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/>
        </w:rPr>
        <w:t>Životní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prostředí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světě</w:t>
      </w:r>
      <w:proofErr w:type="spellEnd"/>
      <w:r>
        <w:rPr>
          <w:rFonts w:asciiTheme="majorHAnsi" w:hAnsiTheme="majorHAnsi"/>
        </w:rPr>
        <w:t xml:space="preserve"> a u </w:t>
      </w:r>
      <w:proofErr w:type="spellStart"/>
      <w:r>
        <w:rPr>
          <w:rFonts w:asciiTheme="majorHAnsi" w:hAnsiTheme="majorHAnsi"/>
        </w:rPr>
        <w:t>nás</w:t>
      </w:r>
      <w:proofErr w:type="spellEnd"/>
      <w:r w:rsidRPr="00745CA1">
        <w:rPr>
          <w:rFonts w:asciiTheme="majorHAnsi" w:hAnsiTheme="majorHAnsi" w:cs="Arial"/>
          <w:sz w:val="20"/>
        </w:rPr>
        <w:t xml:space="preserve">        </w:t>
      </w:r>
    </w:p>
    <w:p w:rsidR="00795FDC" w:rsidRPr="004F36C4" w:rsidRDefault="00795FDC" w:rsidP="00795FDC">
      <w:pPr>
        <w:pStyle w:val="Nadpis4"/>
        <w:jc w:val="left"/>
        <w:rPr>
          <w:lang w:val="cs-CZ"/>
        </w:rPr>
      </w:pPr>
      <w:r>
        <w:rPr>
          <w:lang w:val="cs-CZ"/>
        </w:rPr>
        <w:t>multikulturní výchova</w:t>
      </w:r>
      <w:r w:rsidRPr="009B08D2">
        <w:rPr>
          <w:lang w:val="cs-CZ"/>
        </w:rPr>
        <w:tab/>
      </w:r>
    </w:p>
    <w:p w:rsidR="00795FDC" w:rsidRPr="004F36C4" w:rsidRDefault="00795FDC" w:rsidP="00795FDC">
      <w:pPr>
        <w:pStyle w:val="Odstavecseseznamem"/>
        <w:numPr>
          <w:ilvl w:val="0"/>
          <w:numId w:val="10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Arial"/>
        </w:rPr>
        <w:t>Z</w:t>
      </w:r>
      <w:r w:rsidRPr="004F36C4">
        <w:rPr>
          <w:rFonts w:asciiTheme="majorHAnsi" w:hAnsiTheme="majorHAnsi" w:cs="Cambria"/>
        </w:rPr>
        <w:t>á</w:t>
      </w:r>
      <w:r w:rsidRPr="004F36C4">
        <w:rPr>
          <w:rFonts w:asciiTheme="majorHAnsi" w:hAnsiTheme="majorHAnsi" w:cs="Arial"/>
        </w:rPr>
        <w:t>kladn</w:t>
      </w:r>
      <w:r w:rsidRPr="004F36C4">
        <w:rPr>
          <w:rFonts w:asciiTheme="majorHAnsi" w:hAnsiTheme="majorHAnsi" w:cs="Cambria"/>
        </w:rPr>
        <w:t>í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probl</w:t>
      </w:r>
      <w:r w:rsidRPr="004F36C4">
        <w:rPr>
          <w:rFonts w:asciiTheme="majorHAnsi" w:hAnsiTheme="majorHAnsi" w:cs="Cambria"/>
        </w:rPr>
        <w:t>é</w:t>
      </w:r>
      <w:r w:rsidRPr="004F36C4">
        <w:rPr>
          <w:rFonts w:asciiTheme="majorHAnsi" w:hAnsiTheme="majorHAnsi" w:cs="Arial"/>
        </w:rPr>
        <w:t>my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sociokulturn</w:t>
      </w:r>
      <w:r w:rsidRPr="004F36C4">
        <w:rPr>
          <w:rFonts w:asciiTheme="majorHAnsi" w:hAnsiTheme="majorHAnsi" w:cs="Cambria"/>
        </w:rPr>
        <w:t>í</w:t>
      </w:r>
      <w:r w:rsidRPr="004F36C4">
        <w:rPr>
          <w:rFonts w:asciiTheme="majorHAnsi" w:hAnsiTheme="majorHAnsi" w:cs="Arial"/>
        </w:rPr>
        <w:t>ch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rozd</w:t>
      </w:r>
      <w:r w:rsidRPr="004F36C4">
        <w:rPr>
          <w:rFonts w:asciiTheme="majorHAnsi" w:hAnsiTheme="majorHAnsi" w:cs="Cambria"/>
        </w:rPr>
        <w:t>í</w:t>
      </w:r>
      <w:r w:rsidRPr="004F36C4">
        <w:rPr>
          <w:rFonts w:asciiTheme="majorHAnsi" w:hAnsiTheme="majorHAnsi" w:cs="Arial"/>
        </w:rPr>
        <w:t>lů</w:t>
      </w:r>
      <w:proofErr w:type="spellEnd"/>
      <w:r w:rsidRPr="004F36C4">
        <w:rPr>
          <w:rFonts w:asciiTheme="majorHAnsi" w:hAnsiTheme="majorHAnsi" w:cs="Arial"/>
        </w:rPr>
        <w:t xml:space="preserve"> v </w:t>
      </w:r>
      <w:proofErr w:type="spellStart"/>
      <w:r w:rsidRPr="004F36C4">
        <w:rPr>
          <w:rFonts w:asciiTheme="majorHAnsi" w:hAnsiTheme="majorHAnsi" w:cs="Arial"/>
        </w:rPr>
        <w:t>České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republice</w:t>
      </w:r>
      <w:proofErr w:type="spellEnd"/>
      <w:r w:rsidRPr="004F36C4">
        <w:rPr>
          <w:rFonts w:asciiTheme="majorHAnsi" w:hAnsiTheme="majorHAnsi" w:cs="Arial"/>
        </w:rPr>
        <w:t xml:space="preserve"> a </w:t>
      </w:r>
      <w:r>
        <w:rPr>
          <w:rFonts w:asciiTheme="majorHAnsi" w:hAnsiTheme="majorHAnsi" w:cs="Arial"/>
        </w:rPr>
        <w:t xml:space="preserve">v </w:t>
      </w:r>
      <w:proofErr w:type="spellStart"/>
      <w:r>
        <w:rPr>
          <w:rFonts w:asciiTheme="majorHAnsi" w:hAnsiTheme="majorHAnsi" w:cs="Arial"/>
        </w:rPr>
        <w:t>ostatních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zemích</w:t>
      </w:r>
      <w:proofErr w:type="spellEnd"/>
      <w:r w:rsidRPr="004F36C4">
        <w:rPr>
          <w:rFonts w:asciiTheme="majorHAnsi" w:hAnsiTheme="majorHAnsi" w:cs="Arial"/>
        </w:rPr>
        <w:t xml:space="preserve"> – </w:t>
      </w:r>
      <w:proofErr w:type="spellStart"/>
      <w:r w:rsidRPr="004F36C4">
        <w:rPr>
          <w:rFonts w:asciiTheme="majorHAnsi" w:hAnsiTheme="majorHAnsi" w:cs="Arial"/>
        </w:rPr>
        <w:t>Různorodost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kultur</w:t>
      </w:r>
      <w:proofErr w:type="spellEnd"/>
    </w:p>
    <w:p w:rsidR="00795FDC" w:rsidRPr="004F36C4" w:rsidRDefault="00795FDC" w:rsidP="00795FDC">
      <w:pPr>
        <w:pStyle w:val="Odstavecseseznamem"/>
        <w:numPr>
          <w:ilvl w:val="1"/>
          <w:numId w:val="10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Arial"/>
        </w:rPr>
        <w:t>Menšiny</w:t>
      </w:r>
      <w:proofErr w:type="spellEnd"/>
    </w:p>
    <w:p w:rsidR="00795FDC" w:rsidRPr="004F36C4" w:rsidRDefault="00795FDC" w:rsidP="00795FDC">
      <w:pPr>
        <w:pStyle w:val="Odstavecseseznamem"/>
        <w:numPr>
          <w:ilvl w:val="1"/>
          <w:numId w:val="10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Arial"/>
        </w:rPr>
        <w:t>Nesnášenlivost</w:t>
      </w:r>
      <w:proofErr w:type="spellEnd"/>
    </w:p>
    <w:p w:rsidR="00795FDC" w:rsidRPr="004F36C4" w:rsidRDefault="00795FDC" w:rsidP="00795FDC">
      <w:pPr>
        <w:pStyle w:val="Odstavecseseznamem"/>
        <w:numPr>
          <w:ilvl w:val="1"/>
          <w:numId w:val="10"/>
        </w:numPr>
        <w:rPr>
          <w:rFonts w:asciiTheme="majorHAnsi" w:hAnsiTheme="majorHAnsi" w:cs="Arial"/>
        </w:rPr>
      </w:pPr>
      <w:proofErr w:type="spellStart"/>
      <w:r w:rsidRPr="004F36C4">
        <w:rPr>
          <w:rFonts w:asciiTheme="majorHAnsi" w:hAnsiTheme="majorHAnsi" w:cs="Arial"/>
        </w:rPr>
        <w:t>Imigrace</w:t>
      </w:r>
      <w:proofErr w:type="spellEnd"/>
    </w:p>
    <w:p w:rsidR="00795FDC" w:rsidRPr="004F36C4" w:rsidRDefault="00795FDC" w:rsidP="00795FDC">
      <w:pPr>
        <w:pStyle w:val="Odstavecseseznamem"/>
        <w:numPr>
          <w:ilvl w:val="0"/>
          <w:numId w:val="10"/>
        </w:numPr>
        <w:rPr>
          <w:rFonts w:asciiTheme="majorHAnsi" w:hAnsiTheme="majorHAnsi" w:cs="Arial"/>
        </w:rPr>
      </w:pPr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/>
        </w:rPr>
        <w:t>Vztah</w:t>
      </w:r>
      <w:proofErr w:type="spellEnd"/>
      <w:r w:rsidRPr="004F36C4">
        <w:rPr>
          <w:rFonts w:asciiTheme="majorHAnsi" w:hAnsiTheme="majorHAnsi"/>
        </w:rPr>
        <w:t xml:space="preserve"> k </w:t>
      </w:r>
      <w:proofErr w:type="spellStart"/>
      <w:r w:rsidRPr="004F36C4">
        <w:rPr>
          <w:rFonts w:asciiTheme="majorHAnsi" w:hAnsiTheme="majorHAnsi"/>
        </w:rPr>
        <w:t>multilingvní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situaci</w:t>
      </w:r>
      <w:proofErr w:type="spellEnd"/>
      <w:r w:rsidRPr="004F36C4">
        <w:rPr>
          <w:rFonts w:asciiTheme="majorHAnsi" w:hAnsiTheme="majorHAnsi"/>
        </w:rPr>
        <w:t xml:space="preserve"> a </w:t>
      </w:r>
      <w:proofErr w:type="spellStart"/>
      <w:r w:rsidRPr="004F36C4">
        <w:rPr>
          <w:rFonts w:asciiTheme="majorHAnsi" w:hAnsiTheme="majorHAnsi"/>
        </w:rPr>
        <w:t>ke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spolupráci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mezi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lidmi</w:t>
      </w:r>
      <w:proofErr w:type="spellEnd"/>
      <w:r w:rsidRPr="004F36C4">
        <w:rPr>
          <w:rFonts w:asciiTheme="majorHAnsi" w:hAnsiTheme="majorHAnsi"/>
        </w:rPr>
        <w:t xml:space="preserve"> z </w:t>
      </w:r>
      <w:proofErr w:type="spellStart"/>
      <w:r w:rsidRPr="004F36C4">
        <w:rPr>
          <w:rFonts w:asciiTheme="majorHAnsi" w:hAnsiTheme="majorHAnsi"/>
        </w:rPr>
        <w:t>různého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kulturního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světa</w:t>
      </w:r>
      <w:proofErr w:type="spellEnd"/>
    </w:p>
    <w:p w:rsidR="00795FDC" w:rsidRPr="004F36C4" w:rsidRDefault="00795FDC" w:rsidP="00795FDC">
      <w:pPr>
        <w:pStyle w:val="Nadpis4"/>
        <w:jc w:val="left"/>
        <w:rPr>
          <w:lang w:val="cs-CZ"/>
        </w:rPr>
      </w:pPr>
      <w:r>
        <w:rPr>
          <w:lang w:val="cs-CZ"/>
        </w:rPr>
        <w:t>mediální výchova</w:t>
      </w:r>
      <w:r w:rsidRPr="009B08D2">
        <w:rPr>
          <w:lang w:val="cs-CZ"/>
        </w:rPr>
        <w:tab/>
      </w:r>
    </w:p>
    <w:p w:rsidR="00795FDC" w:rsidRPr="004F36C4" w:rsidRDefault="00795FDC" w:rsidP="00795FDC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bCs/>
          <w:sz w:val="18"/>
          <w:szCs w:val="16"/>
        </w:rPr>
      </w:pPr>
      <w:proofErr w:type="spellStart"/>
      <w:r w:rsidRPr="004F36C4">
        <w:rPr>
          <w:rFonts w:asciiTheme="majorHAnsi" w:hAnsiTheme="majorHAnsi" w:cs="Arial"/>
        </w:rPr>
        <w:t>Medi</w:t>
      </w:r>
      <w:r w:rsidRPr="004F36C4">
        <w:rPr>
          <w:rFonts w:asciiTheme="majorHAnsi" w:hAnsiTheme="majorHAnsi" w:cs="Cambria"/>
        </w:rPr>
        <w:t>á</w:t>
      </w:r>
      <w:r w:rsidRPr="004F36C4">
        <w:rPr>
          <w:rFonts w:asciiTheme="majorHAnsi" w:hAnsiTheme="majorHAnsi" w:cs="Arial"/>
        </w:rPr>
        <w:t>ln</w:t>
      </w:r>
      <w:r w:rsidRPr="004F36C4">
        <w:rPr>
          <w:rFonts w:asciiTheme="majorHAnsi" w:hAnsiTheme="majorHAnsi" w:cs="Cambria"/>
        </w:rPr>
        <w:t>í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produkty</w:t>
      </w:r>
      <w:proofErr w:type="spellEnd"/>
      <w:r w:rsidRPr="004F36C4">
        <w:rPr>
          <w:rFonts w:asciiTheme="majorHAnsi" w:hAnsiTheme="majorHAnsi" w:cs="Arial"/>
        </w:rPr>
        <w:t xml:space="preserve"> a </w:t>
      </w:r>
      <w:proofErr w:type="spellStart"/>
      <w:r w:rsidRPr="004F36C4">
        <w:rPr>
          <w:rFonts w:asciiTheme="majorHAnsi" w:hAnsiTheme="majorHAnsi" w:cs="Arial"/>
        </w:rPr>
        <w:t>jejich</w:t>
      </w:r>
      <w:proofErr w:type="spellEnd"/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v</w:t>
      </w:r>
      <w:r w:rsidRPr="004F36C4">
        <w:rPr>
          <w:rFonts w:asciiTheme="majorHAnsi" w:hAnsiTheme="majorHAnsi" w:cs="Cambria"/>
        </w:rPr>
        <w:t>ý</w:t>
      </w:r>
      <w:r w:rsidRPr="004F36C4">
        <w:rPr>
          <w:rFonts w:asciiTheme="majorHAnsi" w:hAnsiTheme="majorHAnsi" w:cs="Arial"/>
        </w:rPr>
        <w:t>znamy</w:t>
      </w:r>
      <w:proofErr w:type="spellEnd"/>
      <w:r w:rsidRPr="004F36C4">
        <w:rPr>
          <w:rFonts w:asciiTheme="majorHAnsi" w:hAnsiTheme="majorHAnsi" w:cs="Arial"/>
        </w:rPr>
        <w:t xml:space="preserve"> </w:t>
      </w:r>
      <w:r w:rsidRPr="004F36C4">
        <w:rPr>
          <w:rFonts w:asciiTheme="majorHAnsi" w:hAnsiTheme="majorHAnsi" w:cs="Cambria"/>
        </w:rPr>
        <w:t>–</w:t>
      </w:r>
      <w:r w:rsidRPr="004F36C4">
        <w:rPr>
          <w:rFonts w:asciiTheme="majorHAnsi" w:hAnsiTheme="majorHAnsi" w:cs="Arial"/>
        </w:rPr>
        <w:t xml:space="preserve"> </w:t>
      </w:r>
      <w:proofErr w:type="spellStart"/>
      <w:r w:rsidRPr="004F36C4">
        <w:rPr>
          <w:rFonts w:asciiTheme="majorHAnsi" w:hAnsiTheme="majorHAnsi" w:cs="Arial"/>
        </w:rPr>
        <w:t>M</w:t>
      </w:r>
      <w:r w:rsidRPr="004F36C4">
        <w:rPr>
          <w:rFonts w:asciiTheme="majorHAnsi" w:hAnsiTheme="majorHAnsi" w:cs="Cambria"/>
        </w:rPr>
        <w:t>é</w:t>
      </w:r>
      <w:r w:rsidRPr="004F36C4">
        <w:rPr>
          <w:rFonts w:asciiTheme="majorHAnsi" w:hAnsiTheme="majorHAnsi" w:cs="Arial"/>
        </w:rPr>
        <w:t>dia</w:t>
      </w:r>
      <w:proofErr w:type="spellEnd"/>
      <w:r w:rsidRPr="004F36C4">
        <w:rPr>
          <w:rFonts w:asciiTheme="majorHAnsi" w:hAnsiTheme="majorHAnsi" w:cs="Arial"/>
        </w:rPr>
        <w:t xml:space="preserve"> </w:t>
      </w:r>
      <w:r w:rsidRPr="004F36C4">
        <w:rPr>
          <w:rFonts w:asciiTheme="majorHAnsi" w:hAnsiTheme="majorHAnsi"/>
        </w:rPr>
        <w:t xml:space="preserve">a </w:t>
      </w:r>
      <w:proofErr w:type="spellStart"/>
      <w:r w:rsidRPr="004F36C4">
        <w:rPr>
          <w:rFonts w:asciiTheme="majorHAnsi" w:hAnsiTheme="majorHAnsi"/>
        </w:rPr>
        <w:t>mediální</w:t>
      </w:r>
      <w:proofErr w:type="spellEnd"/>
      <w:r w:rsidRPr="004F36C4">
        <w:rPr>
          <w:rFonts w:asciiTheme="majorHAnsi" w:hAnsiTheme="majorHAnsi"/>
        </w:rPr>
        <w:t xml:space="preserve"> </w:t>
      </w:r>
      <w:proofErr w:type="spellStart"/>
      <w:r w:rsidRPr="004F36C4">
        <w:rPr>
          <w:rFonts w:asciiTheme="majorHAnsi" w:hAnsiTheme="majorHAnsi"/>
        </w:rPr>
        <w:t>produkce</w:t>
      </w:r>
      <w:proofErr w:type="spellEnd"/>
    </w:p>
    <w:p w:rsidR="00795FDC" w:rsidRDefault="00795FDC" w:rsidP="00795FDC">
      <w:pPr>
        <w:rPr>
          <w:rFonts w:asciiTheme="majorHAnsi" w:hAnsiTheme="majorHAnsi"/>
          <w:b/>
          <w:bCs/>
          <w:sz w:val="18"/>
          <w:szCs w:val="16"/>
        </w:rPr>
      </w:pPr>
    </w:p>
    <w:p w:rsidR="00795FDC" w:rsidRDefault="00795FDC" w:rsidP="00795FDC">
      <w:pPr>
        <w:rPr>
          <w:rFonts w:asciiTheme="majorHAnsi" w:hAnsiTheme="majorHAnsi"/>
          <w:b/>
          <w:bCs/>
          <w:sz w:val="18"/>
          <w:szCs w:val="16"/>
        </w:rPr>
      </w:pPr>
    </w:p>
    <w:p w:rsidR="00795FDC" w:rsidRDefault="00795FDC" w:rsidP="00795FDC">
      <w:pPr>
        <w:rPr>
          <w:rFonts w:asciiTheme="majorHAnsi" w:hAnsiTheme="majorHAnsi"/>
          <w:b/>
          <w:bCs/>
          <w:sz w:val="18"/>
          <w:szCs w:val="16"/>
        </w:rPr>
      </w:pPr>
    </w:p>
    <w:p w:rsidR="00795FDC" w:rsidRDefault="00795FDC" w:rsidP="00795FDC">
      <w:pPr>
        <w:rPr>
          <w:rFonts w:asciiTheme="majorHAnsi" w:hAnsiTheme="majorHAnsi"/>
          <w:b/>
          <w:bCs/>
          <w:sz w:val="18"/>
          <w:szCs w:val="16"/>
        </w:rPr>
      </w:pPr>
    </w:p>
    <w:p w:rsidR="00795FDC" w:rsidRDefault="00795FDC" w:rsidP="00795FDC">
      <w:pPr>
        <w:rPr>
          <w:rFonts w:asciiTheme="majorHAnsi" w:hAnsiTheme="majorHAnsi"/>
          <w:b/>
          <w:bCs/>
          <w:sz w:val="18"/>
          <w:szCs w:val="16"/>
        </w:rPr>
      </w:pPr>
    </w:p>
    <w:p w:rsidR="00795FDC" w:rsidRDefault="00795FDC" w:rsidP="00795FDC">
      <w:pPr>
        <w:rPr>
          <w:rFonts w:asciiTheme="majorHAnsi" w:hAnsiTheme="majorHAnsi"/>
          <w:b/>
          <w:bCs/>
          <w:sz w:val="18"/>
          <w:szCs w:val="16"/>
        </w:rPr>
      </w:pPr>
    </w:p>
    <w:p w:rsidR="00795FDC" w:rsidRDefault="00795FDC" w:rsidP="00795FDC">
      <w:pPr>
        <w:rPr>
          <w:rFonts w:asciiTheme="majorHAnsi" w:hAnsiTheme="majorHAnsi"/>
          <w:b/>
          <w:bCs/>
          <w:sz w:val="18"/>
          <w:szCs w:val="16"/>
        </w:rPr>
      </w:pPr>
    </w:p>
    <w:p w:rsidR="00795FDC" w:rsidRDefault="00795FDC" w:rsidP="00795FDC">
      <w:pPr>
        <w:rPr>
          <w:rFonts w:asciiTheme="majorHAnsi" w:hAnsiTheme="majorHAnsi"/>
          <w:b/>
          <w:bCs/>
          <w:sz w:val="18"/>
          <w:szCs w:val="16"/>
        </w:rPr>
      </w:pPr>
    </w:p>
    <w:p w:rsidR="00795FDC" w:rsidRDefault="00795FDC" w:rsidP="00795FDC">
      <w:pPr>
        <w:rPr>
          <w:rFonts w:asciiTheme="majorHAnsi" w:hAnsiTheme="majorHAnsi"/>
          <w:b/>
          <w:bCs/>
          <w:sz w:val="18"/>
          <w:szCs w:val="16"/>
        </w:rPr>
      </w:pPr>
      <w:bookmarkStart w:id="0" w:name="_GoBack"/>
      <w:bookmarkEnd w:id="0"/>
    </w:p>
    <w:p w:rsidR="00795FDC" w:rsidRDefault="00795FDC" w:rsidP="00795FDC">
      <w:pPr>
        <w:pStyle w:val="Nadpis5"/>
        <w:spacing w:before="0" w:line="240" w:lineRule="auto"/>
      </w:pPr>
      <w:r>
        <w:lastRenderedPageBreak/>
        <w:t xml:space="preserve">PŘEDMĚT: </w:t>
      </w:r>
      <w:r>
        <w:tab/>
      </w:r>
      <w:r>
        <w:tab/>
      </w:r>
      <w:r>
        <w:tab/>
      </w:r>
      <w:r w:rsidRPr="00485052">
        <w:t>ANGLI</w:t>
      </w:r>
      <w:r>
        <w:t>C</w:t>
      </w:r>
      <w:r w:rsidRPr="00485052">
        <w:t>KÝ JAZYK</w:t>
      </w:r>
    </w:p>
    <w:p w:rsidR="00795FDC" w:rsidRDefault="00795FDC" w:rsidP="00795FDC">
      <w:pPr>
        <w:pStyle w:val="Nadpis5"/>
        <w:spacing w:before="0" w:line="240" w:lineRule="auto"/>
      </w:pPr>
      <w:r>
        <w:t xml:space="preserve">ŠKOLNÍ ROK: </w:t>
      </w:r>
    </w:p>
    <w:p w:rsidR="00795FDC" w:rsidRDefault="00795FDC" w:rsidP="00795FDC">
      <w:pPr>
        <w:pStyle w:val="Nadpis5"/>
        <w:spacing w:before="0" w:line="240" w:lineRule="auto"/>
      </w:pPr>
      <w:r>
        <w:t xml:space="preserve">ROČNÍK: </w:t>
      </w:r>
      <w:r>
        <w:tab/>
      </w:r>
      <w:r>
        <w:tab/>
      </w:r>
      <w:r>
        <w:tab/>
        <w:t>2.</w:t>
      </w:r>
    </w:p>
    <w:p w:rsidR="00795FDC" w:rsidRDefault="00795FDC" w:rsidP="00795FDC">
      <w:pPr>
        <w:pStyle w:val="Nadpis5"/>
        <w:spacing w:before="0" w:line="240" w:lineRule="auto"/>
      </w:pPr>
      <w:r>
        <w:t>VYUČUJÍCÍ:</w:t>
      </w:r>
    </w:p>
    <w:p w:rsidR="00795FDC" w:rsidRDefault="00795FDC" w:rsidP="00795FDC">
      <w:pPr>
        <w:pStyle w:val="Nadpis5"/>
        <w:spacing w:before="0" w:line="240" w:lineRule="auto"/>
      </w:pPr>
      <w:r>
        <w:t>POČET HODIN TÝDNĚ:</w:t>
      </w:r>
      <w:r>
        <w:tab/>
        <w:t>4</w:t>
      </w:r>
    </w:p>
    <w:p w:rsidR="00795FDC" w:rsidRDefault="00795FDC" w:rsidP="00795FDC">
      <w:pPr>
        <w:pStyle w:val="Nadpis5"/>
        <w:spacing w:before="0" w:line="240" w:lineRule="auto"/>
      </w:pPr>
      <w:r>
        <w:t>POČET HODIN ROČNĚ:</w:t>
      </w:r>
      <w:r>
        <w:tab/>
        <w:t>132</w:t>
      </w:r>
    </w:p>
    <w:p w:rsidR="00795FDC" w:rsidRDefault="00795FDC" w:rsidP="00795FDC">
      <w:pPr>
        <w:pStyle w:val="Nadpis5"/>
        <w:spacing w:before="0" w:line="240" w:lineRule="auto"/>
      </w:pPr>
      <w:r>
        <w:t xml:space="preserve">UČEBNICE: </w:t>
      </w:r>
      <w:r>
        <w:tab/>
      </w:r>
      <w:r>
        <w:tab/>
      </w:r>
      <w:r>
        <w:tab/>
      </w:r>
      <w:proofErr w:type="spellStart"/>
      <w:r w:rsidRPr="003B0BC0">
        <w:rPr>
          <w:b/>
        </w:rPr>
        <w:t>Choices</w:t>
      </w:r>
      <w:proofErr w:type="spellEnd"/>
      <w:r w:rsidRPr="003B0BC0">
        <w:rPr>
          <w:b/>
        </w:rPr>
        <w:t xml:space="preserve"> </w:t>
      </w:r>
      <w:proofErr w:type="spellStart"/>
      <w:r w:rsidRPr="003B0BC0">
        <w:rPr>
          <w:b/>
        </w:rPr>
        <w:t>Pre-intermediate</w:t>
      </w:r>
      <w:proofErr w:type="spellEnd"/>
    </w:p>
    <w:p w:rsidR="00795FDC" w:rsidRDefault="00795FDC" w:rsidP="00795FDC"/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795FDC" w:rsidRPr="00D63C0B" w:rsidTr="00A639A9">
        <w:tc>
          <w:tcPr>
            <w:tcW w:w="3085" w:type="dxa"/>
            <w:shd w:val="clear" w:color="auto" w:fill="632423" w:themeFill="accent2" w:themeFillShade="80"/>
          </w:tcPr>
          <w:p w:rsidR="00795FDC" w:rsidRPr="00D63C0B" w:rsidRDefault="00795FDC" w:rsidP="00A639A9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Očekávané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výstupy</w:t>
            </w:r>
            <w:proofErr w:type="spellEnd"/>
          </w:p>
        </w:tc>
        <w:tc>
          <w:tcPr>
            <w:tcW w:w="6521" w:type="dxa"/>
            <w:shd w:val="clear" w:color="auto" w:fill="632423" w:themeFill="accent2" w:themeFillShade="80"/>
          </w:tcPr>
          <w:p w:rsidR="00795FDC" w:rsidRPr="00D63C0B" w:rsidRDefault="00795FDC" w:rsidP="00A639A9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Učivo</w:t>
            </w:r>
            <w:proofErr w:type="spellEnd"/>
          </w:p>
        </w:tc>
      </w:tr>
      <w:tr w:rsidR="00795FDC" w:rsidRPr="00006CD5" w:rsidTr="00A639A9">
        <w:trPr>
          <w:trHeight w:val="1113"/>
        </w:trPr>
        <w:tc>
          <w:tcPr>
            <w:tcW w:w="3085" w:type="dxa"/>
            <w:shd w:val="clear" w:color="auto" w:fill="F2DBDB" w:themeFill="accent2" w:themeFillTint="33"/>
          </w:tcPr>
          <w:p w:rsidR="00795FDC" w:rsidRPr="00745CA1" w:rsidRDefault="00795FDC" w:rsidP="00A639A9">
            <w:pPr>
              <w:rPr>
                <w:rFonts w:asciiTheme="majorHAnsi" w:hAnsiTheme="majorHAnsi"/>
              </w:rPr>
            </w:pPr>
          </w:p>
          <w:p w:rsidR="00795FDC" w:rsidRPr="00745CA1" w:rsidRDefault="00795FDC" w:rsidP="00A639A9">
            <w:pPr>
              <w:rPr>
                <w:rFonts w:asciiTheme="majorHAnsi" w:hAnsiTheme="majorHAnsi"/>
                <w:b/>
              </w:rPr>
            </w:pPr>
            <w:r w:rsidRPr="00745CA1">
              <w:rPr>
                <w:rFonts w:asciiTheme="majorHAnsi" w:hAnsiTheme="majorHAnsi"/>
                <w:b/>
              </w:rPr>
              <w:t>Žák</w:t>
            </w:r>
          </w:p>
          <w:p w:rsidR="00795FDC" w:rsidRPr="00745CA1" w:rsidRDefault="00795FDC" w:rsidP="00A639A9">
            <w:pPr>
              <w:rPr>
                <w:rFonts w:asciiTheme="majorHAnsi" w:hAnsiTheme="majorHAnsi"/>
                <w:b/>
              </w:rPr>
            </w:pPr>
            <w:r w:rsidRPr="00745CA1">
              <w:rPr>
                <w:rFonts w:asciiTheme="majorHAnsi" w:hAnsiTheme="majorHAnsi"/>
                <w:b/>
              </w:rPr>
              <w:t>Porozumění a poslech:</w:t>
            </w:r>
          </w:p>
          <w:p w:rsidR="00795FDC" w:rsidRPr="00745CA1" w:rsidRDefault="00795FDC" w:rsidP="00A639A9">
            <w:pPr>
              <w:rPr>
                <w:rFonts w:asciiTheme="majorHAnsi" w:hAnsiTheme="majorHAnsi" w:cs="Arial"/>
              </w:rPr>
            </w:pPr>
            <w:r w:rsidRPr="00745CA1">
              <w:rPr>
                <w:rFonts w:asciiTheme="majorHAnsi" w:hAnsiTheme="majorHAnsi" w:cs="Arial"/>
              </w:rPr>
              <w:t xml:space="preserve"> - rozumí větám a často používaným slovům z oblastí, k nimž má bezprostřední osobní vztah (já, moje rodina, </w:t>
            </w:r>
            <w:r>
              <w:rPr>
                <w:rFonts w:asciiTheme="majorHAnsi" w:hAnsiTheme="majorHAnsi" w:cs="Arial"/>
              </w:rPr>
              <w:t>volný čas</w:t>
            </w:r>
            <w:r w:rsidRPr="00745CA1">
              <w:rPr>
                <w:rFonts w:asciiTheme="majorHAnsi" w:hAnsiTheme="majorHAnsi" w:cs="Arial"/>
              </w:rPr>
              <w:t>)</w:t>
            </w:r>
          </w:p>
          <w:p w:rsidR="00795FDC" w:rsidRPr="00745CA1" w:rsidRDefault="00795FDC" w:rsidP="00A639A9">
            <w:pPr>
              <w:rPr>
                <w:rFonts w:asciiTheme="majorHAnsi" w:hAnsiTheme="majorHAnsi" w:cs="Arial"/>
              </w:rPr>
            </w:pPr>
            <w:r w:rsidRPr="00745CA1">
              <w:rPr>
                <w:rFonts w:asciiTheme="majorHAnsi" w:hAnsiTheme="majorHAnsi" w:cs="Arial"/>
              </w:rPr>
              <w:t>- je schopen postihnout hlavní smysl krátkých, jasných a jednoduchých sdělení a oznámení</w:t>
            </w:r>
          </w:p>
          <w:p w:rsidR="00795FDC" w:rsidRPr="00745CA1" w:rsidRDefault="00795FDC" w:rsidP="00A639A9">
            <w:pPr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t>- umí předpokládat ve slyšeném textu</w:t>
            </w:r>
          </w:p>
          <w:p w:rsidR="00795FDC" w:rsidRPr="00745CA1" w:rsidRDefault="00795FDC" w:rsidP="00A639A9">
            <w:pPr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t>- dovede v poslechu najít specifickou informaci</w:t>
            </w:r>
          </w:p>
        </w:tc>
        <w:tc>
          <w:tcPr>
            <w:tcW w:w="6521" w:type="dxa"/>
          </w:tcPr>
          <w:p w:rsidR="00795FDC" w:rsidRPr="00745CA1" w:rsidRDefault="00795FDC" w:rsidP="00A639A9">
            <w:pPr>
              <w:rPr>
                <w:rFonts w:asciiTheme="majorHAnsi" w:hAnsiTheme="majorHAnsi"/>
                <w:b/>
              </w:rPr>
            </w:pPr>
            <w:r w:rsidRPr="00745CA1">
              <w:rPr>
                <w:rFonts w:asciiTheme="majorHAnsi" w:hAnsiTheme="majorHAnsi"/>
                <w:b/>
              </w:rPr>
              <w:t>Jazykové prostředky a funkce:</w:t>
            </w:r>
          </w:p>
          <w:p w:rsidR="00795FDC" w:rsidRPr="00745CA1" w:rsidRDefault="00795FDC" w:rsidP="00A639A9">
            <w:pPr>
              <w:rPr>
                <w:rFonts w:asciiTheme="majorHAnsi" w:hAnsiTheme="majorHAnsi" w:cs="Arial"/>
              </w:rPr>
            </w:pPr>
          </w:p>
          <w:p w:rsidR="00795FDC" w:rsidRPr="00745CA1" w:rsidRDefault="00795FDC" w:rsidP="00A639A9">
            <w:pPr>
              <w:rPr>
                <w:rFonts w:asciiTheme="majorHAnsi" w:hAnsiTheme="majorHAnsi" w:cs="Arial"/>
              </w:rPr>
            </w:pPr>
            <w:r w:rsidRPr="00745CA1">
              <w:rPr>
                <w:rFonts w:ascii="Times New Roman" w:hAnsi="Times New Roman" w:cs="Times New Roman"/>
              </w:rPr>
              <w:t>▪</w:t>
            </w:r>
            <w:r w:rsidRPr="00745CA1">
              <w:rPr>
                <w:rFonts w:asciiTheme="majorHAnsi" w:hAnsiTheme="majorHAnsi" w:cs="Arial"/>
              </w:rPr>
              <w:t xml:space="preserve"> </w:t>
            </w:r>
            <w:r w:rsidRPr="00745CA1">
              <w:rPr>
                <w:rFonts w:asciiTheme="majorHAnsi" w:hAnsiTheme="majorHAnsi" w:cs="Arial"/>
                <w:b/>
              </w:rPr>
              <w:t>Gramatika:</w:t>
            </w:r>
            <w:r w:rsidRPr="00745CA1">
              <w:rPr>
                <w:rFonts w:asciiTheme="majorHAnsi" w:hAnsiTheme="majorHAnsi" w:cs="Arial"/>
              </w:rPr>
              <w:t xml:space="preserve"> </w:t>
            </w:r>
          </w:p>
          <w:p w:rsidR="00795FDC" w:rsidRDefault="00795FDC" w:rsidP="00795FDC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přítomný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čas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prostý</w:t>
            </w:r>
            <w:proofErr w:type="spellEnd"/>
            <w:r>
              <w:rPr>
                <w:rFonts w:asciiTheme="majorHAnsi" w:hAnsiTheme="majorHAnsi" w:cs="Arial"/>
              </w:rPr>
              <w:t xml:space="preserve"> a </w:t>
            </w:r>
            <w:proofErr w:type="spellStart"/>
            <w:r>
              <w:rPr>
                <w:rFonts w:asciiTheme="majorHAnsi" w:hAnsiTheme="majorHAnsi" w:cs="Arial"/>
              </w:rPr>
              <w:t>průběhový</w:t>
            </w:r>
            <w:proofErr w:type="spellEnd"/>
          </w:p>
          <w:p w:rsidR="00795FDC" w:rsidRDefault="00795FDC" w:rsidP="00795FDC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p</w:t>
            </w:r>
            <w:r w:rsidRPr="00745CA1">
              <w:rPr>
                <w:rFonts w:asciiTheme="majorHAnsi" w:hAnsiTheme="majorHAnsi" w:cs="Arial"/>
              </w:rPr>
              <w:t>ředřítomný</w:t>
            </w:r>
            <w:proofErr w:type="spellEnd"/>
            <w:r w:rsidRPr="00745CA1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745CA1">
              <w:rPr>
                <w:rFonts w:asciiTheme="majorHAnsi" w:hAnsiTheme="majorHAnsi" w:cs="Arial"/>
              </w:rPr>
              <w:t>čas</w:t>
            </w:r>
            <w:proofErr w:type="spellEnd"/>
          </w:p>
          <w:p w:rsidR="00795FDC" w:rsidRPr="00745CA1" w:rsidRDefault="00795FDC" w:rsidP="00795FDC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some, any, no, a lot of, a few, a little</w:t>
            </w:r>
          </w:p>
          <w:p w:rsidR="00795FDC" w:rsidRPr="00745CA1" w:rsidRDefault="00795FDC" w:rsidP="00795FDC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m</w:t>
            </w:r>
            <w:r w:rsidRPr="00745CA1">
              <w:rPr>
                <w:rFonts w:asciiTheme="majorHAnsi" w:hAnsiTheme="majorHAnsi" w:cs="Arial"/>
              </w:rPr>
              <w:t>inulý</w:t>
            </w:r>
            <w:proofErr w:type="spellEnd"/>
            <w:r w:rsidRPr="00745CA1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745CA1">
              <w:rPr>
                <w:rFonts w:asciiTheme="majorHAnsi" w:hAnsiTheme="majorHAnsi" w:cs="Arial"/>
              </w:rPr>
              <w:t>čas</w:t>
            </w:r>
            <w:proofErr w:type="spellEnd"/>
            <w:r w:rsidRPr="00745CA1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745CA1">
              <w:rPr>
                <w:rFonts w:asciiTheme="majorHAnsi" w:hAnsiTheme="majorHAnsi" w:cs="Arial"/>
              </w:rPr>
              <w:t>prostý</w:t>
            </w:r>
            <w:proofErr w:type="spellEnd"/>
            <w:r w:rsidRPr="00745CA1">
              <w:rPr>
                <w:rFonts w:asciiTheme="majorHAnsi" w:hAnsiTheme="majorHAnsi" w:cs="Arial"/>
              </w:rPr>
              <w:t xml:space="preserve"> a </w:t>
            </w:r>
            <w:proofErr w:type="spellStart"/>
            <w:r w:rsidRPr="00745CA1">
              <w:rPr>
                <w:rFonts w:asciiTheme="majorHAnsi" w:hAnsiTheme="majorHAnsi" w:cs="Arial"/>
              </w:rPr>
              <w:t>průběhový</w:t>
            </w:r>
            <w:proofErr w:type="spellEnd"/>
          </w:p>
          <w:p w:rsidR="00795FDC" w:rsidRPr="00745CA1" w:rsidRDefault="00795FDC" w:rsidP="00795FDC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p</w:t>
            </w:r>
            <w:r w:rsidRPr="00745CA1">
              <w:rPr>
                <w:rFonts w:asciiTheme="majorHAnsi" w:hAnsiTheme="majorHAnsi" w:cs="Arial"/>
              </w:rPr>
              <w:t>ředpřítomný</w:t>
            </w:r>
            <w:proofErr w:type="spellEnd"/>
            <w:r w:rsidRPr="00745CA1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745CA1">
              <w:rPr>
                <w:rFonts w:asciiTheme="majorHAnsi" w:hAnsiTheme="majorHAnsi" w:cs="Arial"/>
              </w:rPr>
              <w:t>čas</w:t>
            </w:r>
            <w:proofErr w:type="spellEnd"/>
            <w:r w:rsidRPr="00745CA1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745CA1">
              <w:rPr>
                <w:rFonts w:asciiTheme="majorHAnsi" w:hAnsiTheme="majorHAnsi" w:cs="Arial"/>
              </w:rPr>
              <w:t>prostý</w:t>
            </w:r>
            <w:proofErr w:type="spellEnd"/>
            <w:r w:rsidRPr="00745CA1">
              <w:rPr>
                <w:rFonts w:asciiTheme="majorHAnsi" w:hAnsiTheme="majorHAnsi" w:cs="Arial"/>
              </w:rPr>
              <w:t xml:space="preserve"> a </w:t>
            </w:r>
            <w:proofErr w:type="spellStart"/>
            <w:r w:rsidRPr="00745CA1">
              <w:rPr>
                <w:rFonts w:asciiTheme="majorHAnsi" w:hAnsiTheme="majorHAnsi" w:cs="Arial"/>
              </w:rPr>
              <w:t>průběhový</w:t>
            </w:r>
            <w:proofErr w:type="spellEnd"/>
          </w:p>
          <w:p w:rsidR="00795FDC" w:rsidRPr="00745CA1" w:rsidRDefault="00795FDC" w:rsidP="00795FDC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h</w:t>
            </w:r>
            <w:r w:rsidRPr="00745CA1">
              <w:rPr>
                <w:rFonts w:asciiTheme="majorHAnsi" w:hAnsiTheme="majorHAnsi"/>
              </w:rPr>
              <w:t>ave to/ not have to, Can/ cant , May, must and must not</w:t>
            </w:r>
          </w:p>
          <w:p w:rsidR="00795FDC" w:rsidRDefault="00795FDC" w:rsidP="00795FDC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</w:t>
            </w:r>
            <w:r w:rsidRPr="00745CA1">
              <w:rPr>
                <w:rFonts w:asciiTheme="majorHAnsi" w:hAnsiTheme="majorHAnsi"/>
              </w:rPr>
              <w:t xml:space="preserve">ill, may and be going to </w:t>
            </w:r>
          </w:p>
          <w:p w:rsidR="00795FDC" w:rsidRDefault="00795FDC" w:rsidP="00795FDC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podmínkové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věty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budoucí</w:t>
            </w:r>
            <w:proofErr w:type="spellEnd"/>
          </w:p>
          <w:p w:rsidR="00795FDC" w:rsidRDefault="00795FDC" w:rsidP="00795FDC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all, most, many, some, no/none</w:t>
            </w:r>
          </w:p>
          <w:p w:rsidR="00795FDC" w:rsidRDefault="00795FDC" w:rsidP="00795FDC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trpný</w:t>
            </w:r>
            <w:proofErr w:type="spellEnd"/>
            <w:r>
              <w:rPr>
                <w:rFonts w:asciiTheme="majorHAnsi" w:hAnsiTheme="majorHAnsi"/>
              </w:rPr>
              <w:t xml:space="preserve"> rod</w:t>
            </w:r>
          </w:p>
          <w:p w:rsidR="00795FDC" w:rsidRDefault="00795FDC" w:rsidP="00795FDC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podmínkové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věty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nereálné</w:t>
            </w:r>
            <w:proofErr w:type="spellEnd"/>
          </w:p>
          <w:p w:rsidR="00795FDC" w:rsidRPr="00717FEA" w:rsidRDefault="00795FDC" w:rsidP="00795FDC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vztažné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věty</w:t>
            </w:r>
            <w:proofErr w:type="spellEnd"/>
          </w:p>
          <w:p w:rsidR="00795FDC" w:rsidRPr="00745CA1" w:rsidRDefault="00795FDC" w:rsidP="00A639A9">
            <w:pPr>
              <w:rPr>
                <w:rFonts w:asciiTheme="majorHAnsi" w:hAnsiTheme="majorHAnsi" w:cs="Arial"/>
              </w:rPr>
            </w:pPr>
          </w:p>
        </w:tc>
      </w:tr>
      <w:tr w:rsidR="00795FDC" w:rsidRPr="00006CD5" w:rsidTr="00A639A9">
        <w:trPr>
          <w:trHeight w:val="1823"/>
        </w:trPr>
        <w:tc>
          <w:tcPr>
            <w:tcW w:w="3085" w:type="dxa"/>
            <w:shd w:val="clear" w:color="auto" w:fill="F2DBDB" w:themeFill="accent2" w:themeFillTint="33"/>
          </w:tcPr>
          <w:p w:rsidR="00795FDC" w:rsidRPr="00745CA1" w:rsidRDefault="00795FDC" w:rsidP="00A639A9">
            <w:pPr>
              <w:rPr>
                <w:rFonts w:asciiTheme="majorHAnsi" w:hAnsiTheme="majorHAnsi"/>
              </w:rPr>
            </w:pPr>
          </w:p>
          <w:p w:rsidR="00795FDC" w:rsidRPr="00745CA1" w:rsidRDefault="00795FDC" w:rsidP="00A639A9">
            <w:pPr>
              <w:rPr>
                <w:rFonts w:asciiTheme="majorHAnsi" w:hAnsiTheme="majorHAnsi"/>
                <w:b/>
              </w:rPr>
            </w:pPr>
            <w:r w:rsidRPr="00745CA1">
              <w:rPr>
                <w:rFonts w:asciiTheme="majorHAnsi" w:hAnsiTheme="majorHAnsi"/>
                <w:b/>
              </w:rPr>
              <w:t>Čtení:</w:t>
            </w:r>
          </w:p>
          <w:p w:rsidR="00795FDC" w:rsidRPr="00745CA1" w:rsidRDefault="00795FDC" w:rsidP="00A639A9">
            <w:pPr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t>- je schopen číst krátké, jednoduché texty</w:t>
            </w:r>
          </w:p>
          <w:p w:rsidR="00795FDC" w:rsidRPr="00745CA1" w:rsidRDefault="00795FDC" w:rsidP="00A639A9">
            <w:pPr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t>- vyslovuje srozumitelně</w:t>
            </w:r>
          </w:p>
          <w:p w:rsidR="00795FDC" w:rsidRPr="00745CA1" w:rsidRDefault="00795FDC" w:rsidP="00A639A9">
            <w:pPr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t>- vyhodnotí nejdůležitější informace z písemných zpráv a novinových článků, v nichž se ve vysoké míře objevují čísla, jména, obrázky a nadpisy</w:t>
            </w:r>
          </w:p>
          <w:p w:rsidR="00795FDC" w:rsidRPr="00745CA1" w:rsidRDefault="00795FDC" w:rsidP="00A639A9">
            <w:pPr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t xml:space="preserve">- rozumí jednoduchým návodům </w:t>
            </w:r>
          </w:p>
          <w:p w:rsidR="00795FDC" w:rsidRPr="00745CA1" w:rsidRDefault="00795FDC" w:rsidP="00A639A9">
            <w:pPr>
              <w:rPr>
                <w:rFonts w:asciiTheme="majorHAnsi" w:hAnsiTheme="majorHAnsi"/>
              </w:rPr>
            </w:pPr>
          </w:p>
        </w:tc>
        <w:tc>
          <w:tcPr>
            <w:tcW w:w="6521" w:type="dxa"/>
          </w:tcPr>
          <w:p w:rsidR="00795FDC" w:rsidRPr="00745CA1" w:rsidRDefault="00795FDC" w:rsidP="00A639A9">
            <w:pPr>
              <w:rPr>
                <w:rFonts w:asciiTheme="majorHAnsi" w:hAnsiTheme="majorHAnsi" w:cs="Arial"/>
              </w:rPr>
            </w:pPr>
          </w:p>
          <w:p w:rsidR="00795FDC" w:rsidRPr="00BA76C0" w:rsidRDefault="00795FDC" w:rsidP="00A639A9">
            <w:pPr>
              <w:rPr>
                <w:rFonts w:asciiTheme="majorHAnsi" w:hAnsiTheme="majorHAnsi" w:cs="Arial"/>
                <w:b/>
                <w:color w:val="000000" w:themeColor="text1"/>
              </w:rPr>
            </w:pPr>
            <w:r w:rsidRPr="00BA76C0">
              <w:rPr>
                <w:rFonts w:ascii="Times New Roman" w:hAnsi="Times New Roman" w:cs="Times New Roman"/>
              </w:rPr>
              <w:t>▪</w:t>
            </w:r>
            <w:r w:rsidRPr="00BA76C0">
              <w:rPr>
                <w:rFonts w:asciiTheme="majorHAnsi" w:hAnsiTheme="majorHAnsi" w:cs="Arial"/>
              </w:rPr>
              <w:t xml:space="preserve"> </w:t>
            </w:r>
            <w:r w:rsidRPr="00BA76C0">
              <w:rPr>
                <w:rFonts w:asciiTheme="majorHAnsi" w:hAnsiTheme="majorHAnsi" w:cs="Arial"/>
                <w:b/>
                <w:color w:val="000000" w:themeColor="text1"/>
              </w:rPr>
              <w:t>Kultura</w:t>
            </w:r>
          </w:p>
          <w:p w:rsidR="00795FDC" w:rsidRDefault="00795FDC" w:rsidP="00795FDC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color w:val="000000" w:themeColor="text1"/>
              </w:rPr>
            </w:pPr>
            <w:proofErr w:type="spellStart"/>
            <w:r>
              <w:rPr>
                <w:rFonts w:asciiTheme="majorHAnsi" w:hAnsiTheme="majorHAnsi" w:cs="Arial"/>
                <w:color w:val="000000" w:themeColor="text1"/>
              </w:rPr>
              <w:t>vánoční</w:t>
            </w:r>
            <w:proofErr w:type="spellEnd"/>
            <w:r>
              <w:rPr>
                <w:rFonts w:asciiTheme="majorHAnsi" w:hAnsiTheme="majorHAnsi" w:cs="Arial"/>
                <w:color w:val="000000" w:themeColor="text1"/>
              </w:rPr>
              <w:t xml:space="preserve"> blues </w:t>
            </w:r>
          </w:p>
          <w:p w:rsidR="00795FDC" w:rsidRDefault="00795FDC" w:rsidP="00795FDC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 xml:space="preserve">Charles Dickens – </w:t>
            </w:r>
            <w:proofErr w:type="spellStart"/>
            <w:r>
              <w:rPr>
                <w:rFonts w:asciiTheme="majorHAnsi" w:hAnsiTheme="majorHAnsi" w:cs="Arial"/>
                <w:color w:val="000000" w:themeColor="text1"/>
              </w:rPr>
              <w:t>Malá</w:t>
            </w:r>
            <w:proofErr w:type="spellEnd"/>
            <w:r>
              <w:rPr>
                <w:rFonts w:asciiTheme="majorHAnsi" w:hAnsiTheme="majorHAnsi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color w:val="000000" w:themeColor="text1"/>
              </w:rPr>
              <w:t>Doritka</w:t>
            </w:r>
            <w:proofErr w:type="spellEnd"/>
          </w:p>
          <w:p w:rsidR="00795FDC" w:rsidRDefault="00795FDC" w:rsidP="00795FDC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color w:val="000000" w:themeColor="text1"/>
              </w:rPr>
            </w:pPr>
            <w:proofErr w:type="spellStart"/>
            <w:r>
              <w:rPr>
                <w:rFonts w:asciiTheme="majorHAnsi" w:hAnsiTheme="majorHAnsi" w:cs="Arial"/>
                <w:color w:val="000000" w:themeColor="text1"/>
              </w:rPr>
              <w:t>tradiční</w:t>
            </w:r>
            <w:proofErr w:type="spellEnd"/>
            <w:r>
              <w:rPr>
                <w:rFonts w:asciiTheme="majorHAnsi" w:hAnsiTheme="majorHAnsi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color w:val="000000" w:themeColor="text1"/>
              </w:rPr>
              <w:t>irská</w:t>
            </w:r>
            <w:proofErr w:type="spellEnd"/>
            <w:r>
              <w:rPr>
                <w:rFonts w:asciiTheme="majorHAnsi" w:hAnsiTheme="majorHAnsi"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color w:val="000000" w:themeColor="text1"/>
              </w:rPr>
              <w:t>píseň</w:t>
            </w:r>
            <w:proofErr w:type="spellEnd"/>
          </w:p>
          <w:p w:rsidR="00795FDC" w:rsidRDefault="00795FDC" w:rsidP="00795FDC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Herman Melville – Moby Dick</w:t>
            </w:r>
          </w:p>
          <w:p w:rsidR="00795FDC" w:rsidRDefault="00795FDC" w:rsidP="00795FDC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Robinson Crusoe</w:t>
            </w:r>
          </w:p>
          <w:p w:rsidR="00795FDC" w:rsidRDefault="00795FDC" w:rsidP="00795FDC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color w:val="000000" w:themeColor="text1"/>
              </w:rPr>
            </w:pPr>
            <w:proofErr w:type="spellStart"/>
            <w:r>
              <w:rPr>
                <w:rFonts w:asciiTheme="majorHAnsi" w:hAnsiTheme="majorHAnsi" w:cs="Arial"/>
                <w:color w:val="000000" w:themeColor="text1"/>
              </w:rPr>
              <w:t>píseň</w:t>
            </w:r>
            <w:proofErr w:type="spellEnd"/>
            <w:r>
              <w:rPr>
                <w:rFonts w:asciiTheme="majorHAnsi" w:hAnsiTheme="majorHAnsi" w:cs="Arial"/>
                <w:color w:val="000000" w:themeColor="text1"/>
              </w:rPr>
              <w:t xml:space="preserve"> – Show Some Emotion</w:t>
            </w:r>
          </w:p>
          <w:p w:rsidR="00795FDC" w:rsidRPr="00745CA1" w:rsidRDefault="00795FDC" w:rsidP="00A639A9">
            <w:pPr>
              <w:rPr>
                <w:rFonts w:asciiTheme="majorHAnsi" w:hAnsiTheme="majorHAnsi" w:cs="Arial"/>
                <w:color w:val="000000" w:themeColor="text1"/>
              </w:rPr>
            </w:pPr>
          </w:p>
        </w:tc>
      </w:tr>
      <w:tr w:rsidR="00795FDC" w:rsidRPr="00006CD5" w:rsidTr="00A639A9">
        <w:trPr>
          <w:trHeight w:val="669"/>
        </w:trPr>
        <w:tc>
          <w:tcPr>
            <w:tcW w:w="3085" w:type="dxa"/>
            <w:shd w:val="clear" w:color="auto" w:fill="F2DBDB" w:themeFill="accent2" w:themeFillTint="33"/>
          </w:tcPr>
          <w:p w:rsidR="00795FDC" w:rsidRPr="00745CA1" w:rsidRDefault="00795FDC" w:rsidP="00A639A9">
            <w:pPr>
              <w:rPr>
                <w:rFonts w:asciiTheme="majorHAnsi" w:hAnsiTheme="majorHAnsi"/>
              </w:rPr>
            </w:pPr>
          </w:p>
          <w:p w:rsidR="00795FDC" w:rsidRPr="00745CA1" w:rsidRDefault="00795FDC" w:rsidP="00A639A9">
            <w:pPr>
              <w:rPr>
                <w:rFonts w:asciiTheme="majorHAnsi" w:hAnsiTheme="majorHAnsi"/>
                <w:b/>
              </w:rPr>
            </w:pPr>
            <w:r w:rsidRPr="00745CA1">
              <w:rPr>
                <w:rFonts w:asciiTheme="majorHAnsi" w:hAnsiTheme="majorHAnsi"/>
                <w:b/>
              </w:rPr>
              <w:t>Mluvení:</w:t>
            </w:r>
          </w:p>
          <w:p w:rsidR="00795FDC" w:rsidRPr="00745CA1" w:rsidRDefault="00795FDC" w:rsidP="00A639A9">
            <w:pPr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t>- domluví se při provádění rutinních úkolů vyžadující jednoduchou a přímou výměnu informací o známých tématech a činnostech</w:t>
            </w:r>
          </w:p>
          <w:p w:rsidR="00795FDC" w:rsidRPr="00745CA1" w:rsidRDefault="00795FDC" w:rsidP="00A639A9">
            <w:pPr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t>- umí se omluvit a reagovat na omluvu, zeptat se na cestu a s pomocí mapy nebo plánu města cestu vysvětlit</w:t>
            </w:r>
          </w:p>
          <w:p w:rsidR="00795FDC" w:rsidRPr="00745CA1" w:rsidRDefault="00795FDC" w:rsidP="00A639A9">
            <w:pPr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t>- dovede vyjádřit zájem, své záměry a plány</w:t>
            </w:r>
          </w:p>
          <w:p w:rsidR="00795FDC" w:rsidRPr="00745CA1" w:rsidRDefault="00795FDC" w:rsidP="00A639A9">
            <w:pPr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lastRenderedPageBreak/>
              <w:t>- umí žádat o dovolení a reagovat</w:t>
            </w:r>
          </w:p>
          <w:p w:rsidR="00795FDC" w:rsidRPr="00745CA1" w:rsidRDefault="00795FDC" w:rsidP="00A639A9">
            <w:pPr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t>- dovede vyjadřovat prognózy</w:t>
            </w:r>
          </w:p>
          <w:p w:rsidR="00795FDC" w:rsidRPr="00745CA1" w:rsidRDefault="00795FDC" w:rsidP="00A639A9">
            <w:pPr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t>- umí se vyjadřovat v běžných předvídatelných situacích</w:t>
            </w:r>
          </w:p>
        </w:tc>
        <w:tc>
          <w:tcPr>
            <w:tcW w:w="6521" w:type="dxa"/>
          </w:tcPr>
          <w:p w:rsidR="00795FDC" w:rsidRDefault="00795FDC" w:rsidP="00A639A9">
            <w:pPr>
              <w:rPr>
                <w:rFonts w:ascii="Times New Roman" w:hAnsi="Times New Roman" w:cs="Times New Roman"/>
              </w:rPr>
            </w:pPr>
          </w:p>
          <w:p w:rsidR="00795FDC" w:rsidRPr="00745CA1" w:rsidRDefault="00795FDC" w:rsidP="00A639A9">
            <w:pPr>
              <w:rPr>
                <w:rFonts w:asciiTheme="majorHAnsi" w:hAnsiTheme="majorHAnsi" w:cs="Arial"/>
              </w:rPr>
            </w:pPr>
            <w:r w:rsidRPr="00745CA1">
              <w:rPr>
                <w:rFonts w:ascii="Times New Roman" w:hAnsi="Times New Roman" w:cs="Times New Roman"/>
              </w:rPr>
              <w:t>▪</w:t>
            </w:r>
            <w:r w:rsidRPr="00745CA1">
              <w:rPr>
                <w:rFonts w:asciiTheme="majorHAnsi" w:hAnsiTheme="majorHAnsi" w:cs="Arial"/>
              </w:rPr>
              <w:t xml:space="preserve"> </w:t>
            </w:r>
            <w:r w:rsidRPr="00745CA1">
              <w:rPr>
                <w:rFonts w:asciiTheme="majorHAnsi" w:hAnsiTheme="majorHAnsi" w:cs="Arial"/>
                <w:b/>
              </w:rPr>
              <w:t>Tematické okruhy:</w:t>
            </w:r>
          </w:p>
          <w:p w:rsidR="00795FDC" w:rsidRPr="00394168" w:rsidRDefault="00795FDC" w:rsidP="00795FDC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/>
              </w:rPr>
              <w:t>r</w:t>
            </w:r>
            <w:r w:rsidRPr="00745CA1">
              <w:rPr>
                <w:rFonts w:asciiTheme="majorHAnsi" w:hAnsiTheme="majorHAnsi"/>
              </w:rPr>
              <w:t>utina</w:t>
            </w:r>
            <w:proofErr w:type="spellEnd"/>
            <w:r w:rsidRPr="00745CA1">
              <w:rPr>
                <w:rFonts w:asciiTheme="majorHAnsi" w:hAnsiTheme="majorHAnsi"/>
              </w:rPr>
              <w:t xml:space="preserve">, </w:t>
            </w:r>
            <w:proofErr w:type="spellStart"/>
            <w:r w:rsidRPr="00745CA1">
              <w:rPr>
                <w:rFonts w:asciiTheme="majorHAnsi" w:hAnsiTheme="majorHAnsi"/>
              </w:rPr>
              <w:t>čas</w:t>
            </w:r>
            <w:proofErr w:type="spellEnd"/>
          </w:p>
          <w:p w:rsidR="00795FDC" w:rsidRPr="00045187" w:rsidRDefault="00795FDC" w:rsidP="00795FDC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/>
              </w:rPr>
              <w:t>životní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styl</w:t>
            </w:r>
            <w:proofErr w:type="spellEnd"/>
          </w:p>
          <w:p w:rsidR="00795FDC" w:rsidRPr="00745CA1" w:rsidRDefault="00795FDC" w:rsidP="00795FDC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 xml:space="preserve">sport - </w:t>
            </w:r>
            <w:proofErr w:type="spellStart"/>
            <w:r>
              <w:rPr>
                <w:rFonts w:asciiTheme="majorHAnsi" w:hAnsiTheme="majorHAnsi"/>
              </w:rPr>
              <w:t>soutěžení</w:t>
            </w:r>
            <w:proofErr w:type="spellEnd"/>
          </w:p>
          <w:p w:rsidR="00795FDC" w:rsidRPr="00045187" w:rsidRDefault="00795FDC" w:rsidP="00795FDC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/>
              </w:rPr>
              <w:t>v</w:t>
            </w:r>
            <w:r w:rsidRPr="00745CA1">
              <w:rPr>
                <w:rFonts w:asciiTheme="majorHAnsi" w:hAnsiTheme="majorHAnsi"/>
              </w:rPr>
              <w:t>olný</w:t>
            </w:r>
            <w:proofErr w:type="spellEnd"/>
            <w:r w:rsidRPr="00745CA1">
              <w:rPr>
                <w:rFonts w:asciiTheme="majorHAnsi" w:hAnsiTheme="majorHAnsi"/>
              </w:rPr>
              <w:t xml:space="preserve"> </w:t>
            </w:r>
            <w:proofErr w:type="spellStart"/>
            <w:r w:rsidRPr="00745CA1">
              <w:rPr>
                <w:rFonts w:asciiTheme="majorHAnsi" w:hAnsiTheme="majorHAnsi"/>
              </w:rPr>
              <w:t>čas</w:t>
            </w:r>
            <w:proofErr w:type="spellEnd"/>
            <w:r w:rsidRPr="00745CA1">
              <w:rPr>
                <w:rFonts w:asciiTheme="majorHAnsi" w:hAnsiTheme="majorHAnsi"/>
              </w:rPr>
              <w:t xml:space="preserve"> </w:t>
            </w:r>
            <w:r w:rsidRPr="00745CA1">
              <w:rPr>
                <w:rFonts w:asciiTheme="majorHAnsi" w:hAnsiTheme="majorHAnsi"/>
                <w:b/>
              </w:rPr>
              <w:t xml:space="preserve"> </w:t>
            </w:r>
          </w:p>
          <w:p w:rsidR="00795FDC" w:rsidRPr="00045187" w:rsidRDefault="00795FDC" w:rsidP="00795FDC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 w:rsidRPr="00045187">
              <w:rPr>
                <w:rFonts w:asciiTheme="majorHAnsi" w:hAnsiTheme="majorHAnsi"/>
              </w:rPr>
              <w:t>Charlie Chaplin</w:t>
            </w:r>
          </w:p>
          <w:p w:rsidR="00795FDC" w:rsidRPr="00045187" w:rsidRDefault="00795FDC" w:rsidP="00795FDC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/>
              </w:rPr>
              <w:t>počítačové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hry</w:t>
            </w:r>
            <w:proofErr w:type="spellEnd"/>
          </w:p>
          <w:p w:rsidR="00795FDC" w:rsidRPr="00045187" w:rsidRDefault="00795FDC" w:rsidP="00795FDC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/>
              </w:rPr>
              <w:t>pamplona</w:t>
            </w:r>
            <w:proofErr w:type="spellEnd"/>
          </w:p>
          <w:p w:rsidR="00795FDC" w:rsidRPr="00745CA1" w:rsidRDefault="00795FDC" w:rsidP="00795FDC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/>
              </w:rPr>
              <w:t>p</w:t>
            </w:r>
            <w:r w:rsidRPr="00745CA1">
              <w:rPr>
                <w:rFonts w:asciiTheme="majorHAnsi" w:hAnsiTheme="majorHAnsi"/>
              </w:rPr>
              <w:t>eníze</w:t>
            </w:r>
            <w:proofErr w:type="spellEnd"/>
            <w:r w:rsidRPr="00745CA1">
              <w:rPr>
                <w:rFonts w:asciiTheme="majorHAnsi" w:hAnsiTheme="majorHAnsi"/>
              </w:rPr>
              <w:t xml:space="preserve">, </w:t>
            </w:r>
            <w:proofErr w:type="spellStart"/>
            <w:r w:rsidRPr="00745CA1">
              <w:rPr>
                <w:rFonts w:asciiTheme="majorHAnsi" w:hAnsiTheme="majorHAnsi"/>
              </w:rPr>
              <w:t>produkty</w:t>
            </w:r>
            <w:proofErr w:type="spellEnd"/>
            <w:r w:rsidRPr="00745CA1">
              <w:rPr>
                <w:rFonts w:asciiTheme="majorHAnsi" w:hAnsiTheme="majorHAnsi"/>
              </w:rPr>
              <w:t xml:space="preserve"> </w:t>
            </w:r>
            <w:r w:rsidRPr="00745CA1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trhy</w:t>
            </w:r>
            <w:proofErr w:type="spellEnd"/>
          </w:p>
          <w:p w:rsidR="00795FDC" w:rsidRPr="00745CA1" w:rsidRDefault="00795FDC" w:rsidP="00795FDC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/>
              </w:rPr>
              <w:t>p</w:t>
            </w:r>
            <w:r w:rsidRPr="00745CA1">
              <w:rPr>
                <w:rFonts w:asciiTheme="majorHAnsi" w:hAnsiTheme="majorHAnsi"/>
              </w:rPr>
              <w:t>říběhy</w:t>
            </w:r>
            <w:proofErr w:type="spellEnd"/>
            <w:r w:rsidRPr="00745CA1">
              <w:rPr>
                <w:rFonts w:asciiTheme="majorHAnsi" w:hAnsiTheme="majorHAnsi"/>
                <w:b/>
              </w:rPr>
              <w:t xml:space="preserve"> </w:t>
            </w:r>
          </w:p>
          <w:p w:rsidR="00795FDC" w:rsidRPr="00745CA1" w:rsidRDefault="00795FDC" w:rsidP="00795FDC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/>
              </w:rPr>
              <w:t>rodina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mezigenerační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rozdíly</w:t>
            </w:r>
            <w:proofErr w:type="spellEnd"/>
          </w:p>
          <w:p w:rsidR="00795FDC" w:rsidRPr="00745CA1" w:rsidRDefault="00795FDC" w:rsidP="00795FDC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/>
              </w:rPr>
              <w:t>h</w:t>
            </w:r>
            <w:r w:rsidRPr="00745CA1">
              <w:rPr>
                <w:rFonts w:asciiTheme="majorHAnsi" w:hAnsiTheme="majorHAnsi"/>
              </w:rPr>
              <w:t>udba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festivaly</w:t>
            </w:r>
            <w:proofErr w:type="spellEnd"/>
          </w:p>
          <w:p w:rsidR="00795FDC" w:rsidRPr="00745CA1" w:rsidRDefault="00795FDC" w:rsidP="00795FDC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/>
              </w:rPr>
              <w:lastRenderedPageBreak/>
              <w:t>z</w:t>
            </w:r>
            <w:r w:rsidRPr="00745CA1">
              <w:rPr>
                <w:rFonts w:asciiTheme="majorHAnsi" w:hAnsiTheme="majorHAnsi"/>
              </w:rPr>
              <w:t>draví</w:t>
            </w:r>
            <w:proofErr w:type="spellEnd"/>
            <w:r w:rsidRPr="00745CA1">
              <w:rPr>
                <w:rFonts w:asciiTheme="majorHAnsi" w:hAnsiTheme="majorHAnsi"/>
              </w:rPr>
              <w:t xml:space="preserve">, </w:t>
            </w:r>
            <w:proofErr w:type="spellStart"/>
            <w:r w:rsidRPr="00745CA1">
              <w:rPr>
                <w:rFonts w:asciiTheme="majorHAnsi" w:hAnsiTheme="majorHAnsi"/>
              </w:rPr>
              <w:t>záchrana</w:t>
            </w:r>
            <w:proofErr w:type="spellEnd"/>
          </w:p>
          <w:p w:rsidR="00795FDC" w:rsidRPr="00045187" w:rsidRDefault="00795FDC" w:rsidP="00795FDC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</w:rPr>
              <w:t>příroda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E</w:t>
            </w:r>
            <w:r w:rsidRPr="00745CA1">
              <w:rPr>
                <w:rFonts w:asciiTheme="majorHAnsi" w:hAnsiTheme="majorHAnsi"/>
              </w:rPr>
              <w:t>nvironmentální</w:t>
            </w:r>
            <w:proofErr w:type="spellEnd"/>
            <w:r w:rsidRPr="00745CA1">
              <w:rPr>
                <w:rFonts w:asciiTheme="majorHAnsi" w:hAnsiTheme="majorHAnsi"/>
              </w:rPr>
              <w:t xml:space="preserve"> </w:t>
            </w:r>
            <w:proofErr w:type="spellStart"/>
            <w:r w:rsidRPr="00745CA1">
              <w:rPr>
                <w:rFonts w:asciiTheme="majorHAnsi" w:hAnsiTheme="majorHAnsi"/>
              </w:rPr>
              <w:t>výchova</w:t>
            </w:r>
            <w:proofErr w:type="spellEnd"/>
          </w:p>
          <w:p w:rsidR="00795FDC" w:rsidRPr="00045187" w:rsidRDefault="00795FDC" w:rsidP="00795FDC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</w:rPr>
              <w:t>letectví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vesmír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letiště</w:t>
            </w:r>
            <w:proofErr w:type="spellEnd"/>
          </w:p>
          <w:p w:rsidR="00795FDC" w:rsidRPr="00045187" w:rsidRDefault="00795FDC" w:rsidP="00795FDC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</w:rPr>
              <w:t>ostrovy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dovolená</w:t>
            </w:r>
            <w:proofErr w:type="spellEnd"/>
          </w:p>
          <w:p w:rsidR="00795FDC" w:rsidRPr="00045187" w:rsidRDefault="00795FDC" w:rsidP="00795FDC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</w:rPr>
              <w:t>přátelé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skupiny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sociální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sítě</w:t>
            </w:r>
            <w:proofErr w:type="spellEnd"/>
          </w:p>
          <w:p w:rsidR="00795FDC" w:rsidRPr="00745CA1" w:rsidRDefault="00795FDC" w:rsidP="00795FDC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</w:rPr>
              <w:t>emoce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štěstí</w:t>
            </w:r>
            <w:proofErr w:type="spellEnd"/>
            <w:r>
              <w:rPr>
                <w:rFonts w:asciiTheme="majorHAnsi" w:hAnsiTheme="majorHAnsi"/>
              </w:rPr>
              <w:t xml:space="preserve">, </w:t>
            </w:r>
            <w:proofErr w:type="spellStart"/>
            <w:r>
              <w:rPr>
                <w:rFonts w:asciiTheme="majorHAnsi" w:hAnsiTheme="majorHAnsi"/>
              </w:rPr>
              <w:t>stres</w:t>
            </w:r>
            <w:proofErr w:type="spellEnd"/>
          </w:p>
        </w:tc>
      </w:tr>
      <w:tr w:rsidR="00795FDC" w:rsidRPr="00006CD5" w:rsidTr="00A639A9">
        <w:trPr>
          <w:trHeight w:val="515"/>
        </w:trPr>
        <w:tc>
          <w:tcPr>
            <w:tcW w:w="3085" w:type="dxa"/>
            <w:shd w:val="clear" w:color="auto" w:fill="F2DBDB" w:themeFill="accent2" w:themeFillTint="33"/>
          </w:tcPr>
          <w:p w:rsidR="00795FDC" w:rsidRPr="00745CA1" w:rsidRDefault="00795FDC" w:rsidP="00A639A9">
            <w:pPr>
              <w:rPr>
                <w:rFonts w:asciiTheme="majorHAnsi" w:hAnsiTheme="majorHAnsi"/>
              </w:rPr>
            </w:pPr>
          </w:p>
          <w:p w:rsidR="00795FDC" w:rsidRPr="00745CA1" w:rsidRDefault="00795FDC" w:rsidP="00A639A9">
            <w:pPr>
              <w:rPr>
                <w:rFonts w:asciiTheme="majorHAnsi" w:hAnsiTheme="majorHAnsi"/>
                <w:b/>
              </w:rPr>
            </w:pPr>
            <w:r w:rsidRPr="00745CA1">
              <w:rPr>
                <w:rFonts w:asciiTheme="majorHAnsi" w:hAnsiTheme="majorHAnsi"/>
                <w:b/>
              </w:rPr>
              <w:t>Psaní:</w:t>
            </w:r>
          </w:p>
          <w:p w:rsidR="00795FDC" w:rsidRPr="00745CA1" w:rsidRDefault="00795FDC" w:rsidP="00A639A9">
            <w:pPr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t>- umí v jednoduchých větách popsat události ze svého každodenního života</w:t>
            </w:r>
          </w:p>
          <w:p w:rsidR="00795FDC" w:rsidRPr="00745CA1" w:rsidRDefault="00795FDC" w:rsidP="00A639A9">
            <w:pPr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t>- ve formulářích umí vyplnit údaje o sobě, o svém vzdělání, zájmech a zvláštních znalostech</w:t>
            </w:r>
          </w:p>
          <w:p w:rsidR="00795FDC" w:rsidRPr="00745CA1" w:rsidRDefault="00795FDC" w:rsidP="00A639A9">
            <w:pPr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t>- umí napsat krátký příběh, popis událostí z oblasti každodenních témat</w:t>
            </w:r>
          </w:p>
          <w:p w:rsidR="00795FDC" w:rsidRPr="00745CA1" w:rsidRDefault="00795FDC" w:rsidP="00A639A9">
            <w:pPr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t>-dovede psát formální a neformální e-maily</w:t>
            </w:r>
          </w:p>
          <w:p w:rsidR="00795FDC" w:rsidRPr="00745CA1" w:rsidRDefault="00795FDC" w:rsidP="00A639A9">
            <w:pPr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t>- dovede písemně zaznamenat podstatné myšlenky</w:t>
            </w:r>
          </w:p>
          <w:p w:rsidR="00795FDC" w:rsidRPr="00745CA1" w:rsidRDefault="00795FDC" w:rsidP="00A639A9">
            <w:pPr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t xml:space="preserve">- dovede zformulovat vlastní myšlenky </w:t>
            </w:r>
          </w:p>
          <w:p w:rsidR="00795FDC" w:rsidRDefault="00795FDC" w:rsidP="00A639A9">
            <w:pPr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t xml:space="preserve">- umí psát </w:t>
            </w:r>
            <w:r>
              <w:rPr>
                <w:rFonts w:asciiTheme="majorHAnsi" w:hAnsiTheme="majorHAnsi"/>
              </w:rPr>
              <w:t>E-mail</w:t>
            </w:r>
          </w:p>
          <w:p w:rsidR="00795FDC" w:rsidRPr="00745CA1" w:rsidRDefault="00795FDC" w:rsidP="00A639A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umí psát formální dopis</w:t>
            </w:r>
          </w:p>
          <w:p w:rsidR="00795FDC" w:rsidRPr="00745CA1" w:rsidRDefault="00795FDC" w:rsidP="00A639A9">
            <w:pPr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t xml:space="preserve">- umí napsat </w:t>
            </w:r>
            <w:r>
              <w:rPr>
                <w:rFonts w:asciiTheme="majorHAnsi" w:hAnsiTheme="majorHAnsi"/>
              </w:rPr>
              <w:t>pozvánku</w:t>
            </w:r>
          </w:p>
          <w:p w:rsidR="00795FDC" w:rsidRPr="00745CA1" w:rsidRDefault="00795FDC" w:rsidP="00A639A9">
            <w:pPr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t>- dovede napsat popis</w:t>
            </w:r>
          </w:p>
          <w:p w:rsidR="00795FDC" w:rsidRPr="00745CA1" w:rsidRDefault="00795FDC" w:rsidP="00A639A9">
            <w:pPr>
              <w:rPr>
                <w:rFonts w:asciiTheme="majorHAnsi" w:hAnsiTheme="majorHAnsi"/>
              </w:rPr>
            </w:pPr>
          </w:p>
        </w:tc>
        <w:tc>
          <w:tcPr>
            <w:tcW w:w="6521" w:type="dxa"/>
          </w:tcPr>
          <w:p w:rsidR="00795FDC" w:rsidRPr="00BA76C0" w:rsidRDefault="00795FDC" w:rsidP="00A639A9">
            <w:pPr>
              <w:pStyle w:val="Odstavecseseznamem"/>
              <w:spacing w:line="240" w:lineRule="auto"/>
              <w:ind w:left="459"/>
              <w:rPr>
                <w:rFonts w:asciiTheme="majorHAnsi" w:hAnsiTheme="majorHAnsi" w:cs="Arial"/>
              </w:rPr>
            </w:pPr>
          </w:p>
          <w:p w:rsidR="00795FDC" w:rsidRPr="00BA76C0" w:rsidRDefault="00795FDC" w:rsidP="00795FDC">
            <w:pPr>
              <w:pStyle w:val="Odstavecseseznamem"/>
              <w:numPr>
                <w:ilvl w:val="0"/>
                <w:numId w:val="13"/>
              </w:numPr>
              <w:spacing w:line="240" w:lineRule="auto"/>
              <w:ind w:left="459"/>
              <w:rPr>
                <w:rFonts w:asciiTheme="majorHAnsi" w:hAnsiTheme="majorHAnsi" w:cs="Arial"/>
              </w:rPr>
            </w:pPr>
            <w:proofErr w:type="spellStart"/>
            <w:r w:rsidRPr="00BA76C0">
              <w:rPr>
                <w:rFonts w:asciiTheme="majorHAnsi" w:hAnsiTheme="majorHAnsi" w:cs="Arial"/>
                <w:b/>
              </w:rPr>
              <w:t>Slohové</w:t>
            </w:r>
            <w:proofErr w:type="spellEnd"/>
            <w:r w:rsidRPr="00BA76C0">
              <w:rPr>
                <w:rFonts w:asciiTheme="majorHAnsi" w:hAnsiTheme="majorHAnsi" w:cs="Arial"/>
                <w:b/>
              </w:rPr>
              <w:t xml:space="preserve"> </w:t>
            </w:r>
            <w:proofErr w:type="spellStart"/>
            <w:r w:rsidRPr="00BA76C0">
              <w:rPr>
                <w:rFonts w:asciiTheme="majorHAnsi" w:hAnsiTheme="majorHAnsi" w:cs="Arial"/>
                <w:b/>
              </w:rPr>
              <w:t>postupy</w:t>
            </w:r>
            <w:proofErr w:type="spellEnd"/>
            <w:r w:rsidRPr="00BA76C0">
              <w:rPr>
                <w:rFonts w:asciiTheme="majorHAnsi" w:hAnsiTheme="majorHAnsi" w:cs="Arial"/>
                <w:b/>
              </w:rPr>
              <w:t>:</w:t>
            </w:r>
            <w:r w:rsidRPr="00BA76C0">
              <w:rPr>
                <w:rFonts w:asciiTheme="majorHAnsi" w:hAnsiTheme="majorHAnsi" w:cs="Arial"/>
              </w:rPr>
              <w:t xml:space="preserve"> </w:t>
            </w:r>
          </w:p>
          <w:p w:rsidR="00795FDC" w:rsidRPr="00717FEA" w:rsidRDefault="00795FDC" w:rsidP="00795FDC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popis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fota</w:t>
            </w:r>
            <w:proofErr w:type="spellEnd"/>
          </w:p>
          <w:p w:rsidR="00795FDC" w:rsidRPr="00745CA1" w:rsidRDefault="00795FDC" w:rsidP="00795FDC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/>
              </w:rPr>
              <w:t>p</w:t>
            </w:r>
            <w:r w:rsidRPr="00745CA1">
              <w:rPr>
                <w:rFonts w:asciiTheme="majorHAnsi" w:hAnsiTheme="majorHAnsi"/>
              </w:rPr>
              <w:t>opis</w:t>
            </w:r>
            <w:proofErr w:type="spellEnd"/>
            <w:r w:rsidRPr="00745CA1">
              <w:rPr>
                <w:rFonts w:asciiTheme="majorHAnsi" w:hAnsiTheme="majorHAnsi"/>
              </w:rPr>
              <w:t xml:space="preserve"> </w:t>
            </w:r>
            <w:proofErr w:type="spellStart"/>
            <w:r w:rsidRPr="00745CA1">
              <w:rPr>
                <w:rFonts w:asciiTheme="majorHAnsi" w:hAnsiTheme="majorHAnsi"/>
              </w:rPr>
              <w:t>ideálního</w:t>
            </w:r>
            <w:proofErr w:type="spellEnd"/>
            <w:r w:rsidRPr="00745CA1">
              <w:rPr>
                <w:rFonts w:asciiTheme="majorHAnsi" w:hAnsiTheme="majorHAnsi"/>
              </w:rPr>
              <w:t xml:space="preserve"> </w:t>
            </w:r>
            <w:proofErr w:type="spellStart"/>
            <w:r w:rsidRPr="00745CA1">
              <w:rPr>
                <w:rFonts w:asciiTheme="majorHAnsi" w:hAnsiTheme="majorHAnsi"/>
              </w:rPr>
              <w:t>dne</w:t>
            </w:r>
            <w:proofErr w:type="spellEnd"/>
          </w:p>
          <w:p w:rsidR="00795FDC" w:rsidRPr="00717FEA" w:rsidRDefault="00795FDC" w:rsidP="00795FDC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/>
              </w:rPr>
              <w:t>p</w:t>
            </w:r>
            <w:r w:rsidRPr="00745CA1">
              <w:rPr>
                <w:rFonts w:asciiTheme="majorHAnsi" w:hAnsiTheme="majorHAnsi"/>
              </w:rPr>
              <w:t>ozvánka</w:t>
            </w:r>
            <w:proofErr w:type="spellEnd"/>
            <w:r w:rsidRPr="00745CA1">
              <w:rPr>
                <w:rFonts w:asciiTheme="majorHAnsi" w:hAnsiTheme="majorHAnsi"/>
              </w:rPr>
              <w:t xml:space="preserve">  </w:t>
            </w:r>
          </w:p>
          <w:p w:rsidR="00795FDC" w:rsidRPr="00745CA1" w:rsidRDefault="00795FDC" w:rsidP="00795FDC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/>
              </w:rPr>
              <w:t>inzerát</w:t>
            </w:r>
            <w:proofErr w:type="spellEnd"/>
          </w:p>
          <w:p w:rsidR="00795FDC" w:rsidRPr="00717FEA" w:rsidRDefault="00795FDC" w:rsidP="00795FDC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E-</w:t>
            </w:r>
            <w:r w:rsidRPr="00745CA1">
              <w:rPr>
                <w:rFonts w:asciiTheme="majorHAnsi" w:hAnsiTheme="majorHAnsi"/>
              </w:rPr>
              <w:t xml:space="preserve">mail </w:t>
            </w:r>
          </w:p>
          <w:p w:rsidR="00795FDC" w:rsidRPr="00394168" w:rsidRDefault="00795FDC" w:rsidP="00795FDC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/>
              </w:rPr>
              <w:t>názor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na</w:t>
            </w:r>
            <w:proofErr w:type="spellEnd"/>
            <w:r>
              <w:rPr>
                <w:rFonts w:asciiTheme="majorHAnsi" w:hAnsiTheme="majorHAnsi"/>
              </w:rPr>
              <w:t xml:space="preserve"> blog</w:t>
            </w:r>
          </w:p>
          <w:p w:rsidR="00795FDC" w:rsidRPr="00745CA1" w:rsidRDefault="00795FDC" w:rsidP="00795FDC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/>
              </w:rPr>
              <w:t>f</w:t>
            </w:r>
            <w:r w:rsidRPr="00745CA1">
              <w:rPr>
                <w:rFonts w:asciiTheme="majorHAnsi" w:hAnsiTheme="majorHAnsi"/>
              </w:rPr>
              <w:t>ormální</w:t>
            </w:r>
            <w:proofErr w:type="spellEnd"/>
            <w:r w:rsidRPr="00745CA1">
              <w:rPr>
                <w:rFonts w:asciiTheme="majorHAnsi" w:hAnsiTheme="majorHAnsi"/>
              </w:rPr>
              <w:t xml:space="preserve"> </w:t>
            </w:r>
            <w:proofErr w:type="spellStart"/>
            <w:r w:rsidRPr="00745CA1">
              <w:rPr>
                <w:rFonts w:asciiTheme="majorHAnsi" w:hAnsiTheme="majorHAnsi"/>
              </w:rPr>
              <w:t>dopis</w:t>
            </w:r>
            <w:proofErr w:type="spellEnd"/>
          </w:p>
          <w:p w:rsidR="00795FDC" w:rsidRPr="00745CA1" w:rsidRDefault="00795FDC" w:rsidP="00795FDC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/>
              </w:rPr>
              <w:t>i</w:t>
            </w:r>
            <w:r w:rsidRPr="00745CA1">
              <w:rPr>
                <w:rFonts w:asciiTheme="majorHAnsi" w:hAnsiTheme="majorHAnsi"/>
              </w:rPr>
              <w:t>nstrukce</w:t>
            </w:r>
            <w:proofErr w:type="spellEnd"/>
          </w:p>
          <w:p w:rsidR="00795FDC" w:rsidRDefault="00795FDC" w:rsidP="00795FDC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pohlednice</w:t>
            </w:r>
            <w:proofErr w:type="spellEnd"/>
          </w:p>
          <w:p w:rsidR="00795FDC" w:rsidRDefault="00795FDC" w:rsidP="00795FDC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popis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lidí</w:t>
            </w:r>
            <w:proofErr w:type="spellEnd"/>
          </w:p>
          <w:p w:rsidR="00795FDC" w:rsidRPr="00394168" w:rsidRDefault="00795FDC" w:rsidP="00795FDC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 w:cs="Arial"/>
              </w:rPr>
            </w:pPr>
            <w:proofErr w:type="spellStart"/>
            <w:r>
              <w:rPr>
                <w:rFonts w:asciiTheme="majorHAnsi" w:hAnsiTheme="majorHAnsi" w:cs="Arial"/>
              </w:rPr>
              <w:t>krátké</w:t>
            </w:r>
            <w:proofErr w:type="spellEnd"/>
            <w:r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zprávy</w:t>
            </w:r>
            <w:proofErr w:type="spellEnd"/>
          </w:p>
          <w:p w:rsidR="00795FDC" w:rsidRDefault="00795FDC" w:rsidP="00A639A9">
            <w:pPr>
              <w:pStyle w:val="Odstavecseseznamem"/>
              <w:spacing w:line="240" w:lineRule="auto"/>
              <w:contextualSpacing w:val="0"/>
              <w:rPr>
                <w:rFonts w:asciiTheme="majorHAnsi" w:hAnsiTheme="majorHAnsi" w:cs="Arial"/>
                <w:b/>
                <w:color w:val="000000" w:themeColor="text1"/>
              </w:rPr>
            </w:pPr>
          </w:p>
          <w:p w:rsidR="00795FDC" w:rsidRPr="00045187" w:rsidRDefault="00795FDC" w:rsidP="00A639A9">
            <w:pPr>
              <w:pStyle w:val="Odstavecseseznamem"/>
              <w:spacing w:line="240" w:lineRule="auto"/>
              <w:contextualSpacing w:val="0"/>
              <w:rPr>
                <w:rFonts w:asciiTheme="majorHAnsi" w:hAnsiTheme="majorHAnsi" w:cs="Arial"/>
                <w:color w:val="000000" w:themeColor="text1"/>
              </w:rPr>
            </w:pPr>
          </w:p>
        </w:tc>
      </w:tr>
      <w:tr w:rsidR="00795FDC" w:rsidRPr="00006CD5" w:rsidTr="00A639A9">
        <w:trPr>
          <w:trHeight w:val="987"/>
        </w:trPr>
        <w:tc>
          <w:tcPr>
            <w:tcW w:w="3085" w:type="dxa"/>
            <w:shd w:val="clear" w:color="auto" w:fill="F2DBDB" w:themeFill="accent2" w:themeFillTint="33"/>
          </w:tcPr>
          <w:p w:rsidR="00795FDC" w:rsidRPr="00745CA1" w:rsidRDefault="00795FDC" w:rsidP="00A639A9">
            <w:pPr>
              <w:rPr>
                <w:rFonts w:asciiTheme="majorHAnsi" w:hAnsiTheme="majorHAnsi"/>
              </w:rPr>
            </w:pPr>
          </w:p>
          <w:p w:rsidR="00795FDC" w:rsidRPr="00745CA1" w:rsidRDefault="00795FDC" w:rsidP="00A639A9">
            <w:pPr>
              <w:rPr>
                <w:rFonts w:asciiTheme="majorHAnsi" w:hAnsiTheme="majorHAnsi"/>
                <w:b/>
              </w:rPr>
            </w:pPr>
            <w:r w:rsidRPr="00745CA1">
              <w:rPr>
                <w:rFonts w:asciiTheme="majorHAnsi" w:hAnsiTheme="majorHAnsi"/>
                <w:b/>
              </w:rPr>
              <w:t>Porozumění a poslech:</w:t>
            </w:r>
          </w:p>
          <w:p w:rsidR="00795FDC" w:rsidRPr="00745CA1" w:rsidRDefault="00795FDC" w:rsidP="00A639A9">
            <w:pPr>
              <w:rPr>
                <w:rFonts w:asciiTheme="majorHAnsi" w:hAnsiTheme="majorHAnsi" w:cs="Arial"/>
              </w:rPr>
            </w:pPr>
            <w:r w:rsidRPr="00745CA1">
              <w:rPr>
                <w:rFonts w:asciiTheme="majorHAnsi" w:hAnsiTheme="majorHAnsi" w:cs="Arial"/>
              </w:rPr>
              <w:t xml:space="preserve"> - rozumí větám a často používaným slovům z oblastí, k nimž má bezprostřední osobní vztah (já, moje rodina, </w:t>
            </w:r>
            <w:r>
              <w:rPr>
                <w:rFonts w:asciiTheme="majorHAnsi" w:hAnsiTheme="majorHAnsi" w:cs="Arial"/>
              </w:rPr>
              <w:t>volný čas</w:t>
            </w:r>
            <w:r w:rsidRPr="00745CA1">
              <w:rPr>
                <w:rFonts w:asciiTheme="majorHAnsi" w:hAnsiTheme="majorHAnsi" w:cs="Arial"/>
              </w:rPr>
              <w:t>)</w:t>
            </w:r>
          </w:p>
          <w:p w:rsidR="00795FDC" w:rsidRPr="00745CA1" w:rsidRDefault="00795FDC" w:rsidP="00A639A9">
            <w:pPr>
              <w:rPr>
                <w:rFonts w:asciiTheme="majorHAnsi" w:hAnsiTheme="majorHAnsi" w:cs="Arial"/>
              </w:rPr>
            </w:pPr>
            <w:r w:rsidRPr="00745CA1">
              <w:rPr>
                <w:rFonts w:asciiTheme="majorHAnsi" w:hAnsiTheme="majorHAnsi" w:cs="Arial"/>
              </w:rPr>
              <w:t>- je schopen postihnout hlavní smysl krátkých, jasných a jednoduchých sdělení a oznámení</w:t>
            </w:r>
          </w:p>
          <w:p w:rsidR="00795FDC" w:rsidRPr="00745CA1" w:rsidRDefault="00795FDC" w:rsidP="00A639A9">
            <w:pPr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t>- umí předpokládat ve slyšeném textu</w:t>
            </w:r>
          </w:p>
          <w:p w:rsidR="00795FDC" w:rsidRPr="00745CA1" w:rsidRDefault="00795FDC" w:rsidP="00A639A9">
            <w:pPr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t>- dovede v poslechu najít specifickou informaci</w:t>
            </w:r>
          </w:p>
        </w:tc>
        <w:tc>
          <w:tcPr>
            <w:tcW w:w="6521" w:type="dxa"/>
          </w:tcPr>
          <w:p w:rsidR="00795FDC" w:rsidRPr="00745CA1" w:rsidRDefault="00795FDC" w:rsidP="00795FDC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color w:val="000000" w:themeColor="text1"/>
              </w:rPr>
            </w:pPr>
          </w:p>
        </w:tc>
      </w:tr>
    </w:tbl>
    <w:p w:rsidR="00795FDC" w:rsidRDefault="00795FDC" w:rsidP="00795FDC"/>
    <w:p w:rsidR="00795FDC" w:rsidRDefault="00795FDC" w:rsidP="00795FDC"/>
    <w:p w:rsidR="00795FDC" w:rsidRDefault="00795FDC" w:rsidP="00795FDC"/>
    <w:p w:rsidR="00795FDC" w:rsidRDefault="00795FDC" w:rsidP="00795FDC"/>
    <w:p w:rsidR="00E42242" w:rsidRDefault="00E42242"/>
    <w:sectPr w:rsidR="00E42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3E9"/>
    <w:multiLevelType w:val="hybridMultilevel"/>
    <w:tmpl w:val="C602CB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75B15"/>
    <w:multiLevelType w:val="hybridMultilevel"/>
    <w:tmpl w:val="0BDC458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23F39"/>
    <w:multiLevelType w:val="hybridMultilevel"/>
    <w:tmpl w:val="65443C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92B3F"/>
    <w:multiLevelType w:val="hybridMultilevel"/>
    <w:tmpl w:val="7B84F1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64086"/>
    <w:multiLevelType w:val="hybridMultilevel"/>
    <w:tmpl w:val="344EFDC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6067F"/>
    <w:multiLevelType w:val="hybridMultilevel"/>
    <w:tmpl w:val="E9A2B07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D1639"/>
    <w:multiLevelType w:val="hybridMultilevel"/>
    <w:tmpl w:val="85CC6E1A"/>
    <w:lvl w:ilvl="0" w:tplc="44DAB24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058A1"/>
    <w:multiLevelType w:val="hybridMultilevel"/>
    <w:tmpl w:val="CA5CB0B2"/>
    <w:lvl w:ilvl="0" w:tplc="040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638F24B9"/>
    <w:multiLevelType w:val="hybridMultilevel"/>
    <w:tmpl w:val="F87647F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EA60AC0">
      <w:numFmt w:val="bullet"/>
      <w:lvlText w:val="–"/>
      <w:lvlJc w:val="left"/>
      <w:pPr>
        <w:ind w:left="1440" w:hanging="360"/>
      </w:pPr>
      <w:rPr>
        <w:rFonts w:ascii="Cambria" w:eastAsiaTheme="minorHAnsi" w:hAnsi="Cambria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AB0C37"/>
    <w:multiLevelType w:val="hybridMultilevel"/>
    <w:tmpl w:val="74BE358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381BDD"/>
    <w:multiLevelType w:val="hybridMultilevel"/>
    <w:tmpl w:val="5AFABB8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4143A4"/>
    <w:multiLevelType w:val="hybridMultilevel"/>
    <w:tmpl w:val="4B8239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F31C90"/>
    <w:multiLevelType w:val="hybridMultilevel"/>
    <w:tmpl w:val="F8EC121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9"/>
  </w:num>
  <w:num w:numId="6">
    <w:abstractNumId w:val="11"/>
  </w:num>
  <w:num w:numId="7">
    <w:abstractNumId w:val="0"/>
  </w:num>
  <w:num w:numId="8">
    <w:abstractNumId w:val="8"/>
  </w:num>
  <w:num w:numId="9">
    <w:abstractNumId w:val="4"/>
  </w:num>
  <w:num w:numId="10">
    <w:abstractNumId w:val="3"/>
  </w:num>
  <w:num w:numId="11">
    <w:abstractNumId w:val="1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DC"/>
    <w:rsid w:val="00795FDC"/>
    <w:rsid w:val="00E4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5FDC"/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95FDC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5F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795FDC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Odstavecseseznamem">
    <w:name w:val="List Paragraph"/>
    <w:basedOn w:val="Normln"/>
    <w:uiPriority w:val="34"/>
    <w:qFormat/>
    <w:rsid w:val="00795FDC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paragraph" w:styleId="Bezmezer">
    <w:name w:val="No Spacing"/>
    <w:uiPriority w:val="1"/>
    <w:qFormat/>
    <w:rsid w:val="00795FDC"/>
    <w:pPr>
      <w:spacing w:after="0" w:line="240" w:lineRule="auto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95FDC"/>
    <w:rPr>
      <w:rFonts w:asciiTheme="majorHAnsi" w:eastAsiaTheme="majorEastAsia" w:hAnsiTheme="majorHAnsi" w:cstheme="majorBidi"/>
      <w:color w:val="243F60" w:themeColor="accent1" w:themeShade="7F"/>
    </w:rPr>
  </w:style>
  <w:style w:type="table" w:styleId="Mkatabulky">
    <w:name w:val="Table Grid"/>
    <w:basedOn w:val="Normlntabulka"/>
    <w:uiPriority w:val="59"/>
    <w:rsid w:val="00795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5FDC"/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95FDC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5F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795FDC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Odstavecseseznamem">
    <w:name w:val="List Paragraph"/>
    <w:basedOn w:val="Normln"/>
    <w:uiPriority w:val="34"/>
    <w:qFormat/>
    <w:rsid w:val="00795FDC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paragraph" w:styleId="Bezmezer">
    <w:name w:val="No Spacing"/>
    <w:uiPriority w:val="1"/>
    <w:qFormat/>
    <w:rsid w:val="00795FDC"/>
    <w:pPr>
      <w:spacing w:after="0" w:line="240" w:lineRule="auto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95FDC"/>
    <w:rPr>
      <w:rFonts w:asciiTheme="majorHAnsi" w:eastAsiaTheme="majorEastAsia" w:hAnsiTheme="majorHAnsi" w:cstheme="majorBidi"/>
      <w:color w:val="243F60" w:themeColor="accent1" w:themeShade="7F"/>
    </w:rPr>
  </w:style>
  <w:style w:type="table" w:styleId="Mkatabulky">
    <w:name w:val="Table Grid"/>
    <w:basedOn w:val="Normlntabulka"/>
    <w:uiPriority w:val="59"/>
    <w:rsid w:val="00795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1246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Grátová</dc:creator>
  <cp:lastModifiedBy>Martina Grátová</cp:lastModifiedBy>
  <cp:revision>1</cp:revision>
  <dcterms:created xsi:type="dcterms:W3CDTF">2014-08-08T12:05:00Z</dcterms:created>
  <dcterms:modified xsi:type="dcterms:W3CDTF">2014-08-08T12:06:00Z</dcterms:modified>
</cp:coreProperties>
</file>